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Look w:val="0000" w:firstRow="0" w:lastRow="0" w:firstColumn="0" w:lastColumn="0" w:noHBand="0" w:noVBand="0"/>
      </w:tblPr>
      <w:tblGrid>
        <w:gridCol w:w="4421"/>
        <w:gridCol w:w="5644"/>
      </w:tblGrid>
      <w:tr w:rsidR="008B2619" w:rsidRPr="004412FF" w:rsidTr="00B153A0">
        <w:tc>
          <w:tcPr>
            <w:tcW w:w="4421" w:type="dxa"/>
          </w:tcPr>
          <w:p w:rsidR="008B2619" w:rsidRPr="004412FF" w:rsidRDefault="008B2619" w:rsidP="00806FA1">
            <w:pPr>
              <w:spacing w:after="0"/>
              <w:jc w:val="center"/>
              <w:rPr>
                <w:rFonts w:ascii="Times New Roman" w:hAnsi="Times New Roman" w:cs="Times New Roman"/>
                <w:sz w:val="24"/>
                <w:szCs w:val="24"/>
              </w:rPr>
            </w:pPr>
            <w:r w:rsidRPr="004412FF">
              <w:rPr>
                <w:rFonts w:ascii="Times New Roman" w:hAnsi="Times New Roman" w:cs="Times New Roman"/>
                <w:sz w:val="24"/>
                <w:szCs w:val="24"/>
              </w:rPr>
              <w:t>UBND HUYỆN GIA LỘC</w:t>
            </w:r>
          </w:p>
          <w:p w:rsidR="008B2619" w:rsidRPr="004412FF" w:rsidRDefault="007A798E" w:rsidP="00806FA1">
            <w:pPr>
              <w:spacing w:after="0"/>
              <w:jc w:val="center"/>
              <w:rPr>
                <w:rFonts w:ascii="Times New Roman" w:hAnsi="Times New Roman" w:cs="Times New Roman"/>
                <w:b/>
                <w:sz w:val="24"/>
                <w:szCs w:val="24"/>
              </w:rPr>
            </w:pPr>
            <w:r w:rsidRPr="004412FF">
              <w:rPr>
                <w:rFonts w:ascii="Times New Roman" w:hAnsi="Times New Roman" w:cs="Times New Roman"/>
                <w:b/>
                <w:sz w:val="24"/>
                <w:szCs w:val="24"/>
              </w:rPr>
              <w:t>TRƯỜ</w:t>
            </w:r>
            <w:r w:rsidR="00331915" w:rsidRPr="004412FF">
              <w:rPr>
                <w:rFonts w:ascii="Times New Roman" w:hAnsi="Times New Roman" w:cs="Times New Roman"/>
                <w:b/>
                <w:sz w:val="24"/>
                <w:szCs w:val="24"/>
              </w:rPr>
              <w:t>NG</w:t>
            </w:r>
            <w:r w:rsidRPr="004412FF">
              <w:rPr>
                <w:rFonts w:ascii="Times New Roman" w:hAnsi="Times New Roman" w:cs="Times New Roman"/>
                <w:b/>
                <w:sz w:val="24"/>
                <w:szCs w:val="24"/>
              </w:rPr>
              <w:t xml:space="preserve"> </w:t>
            </w:r>
            <w:r w:rsidR="00331915" w:rsidRPr="004412FF">
              <w:rPr>
                <w:rFonts w:ascii="Times New Roman" w:hAnsi="Times New Roman" w:cs="Times New Roman"/>
                <w:b/>
                <w:sz w:val="24"/>
                <w:szCs w:val="24"/>
              </w:rPr>
              <w:t xml:space="preserve">TIỂU HỌC </w:t>
            </w:r>
            <w:r w:rsidR="00857C16" w:rsidRPr="004412FF">
              <w:rPr>
                <w:rFonts w:ascii="Times New Roman" w:hAnsi="Times New Roman" w:cs="Times New Roman"/>
                <w:b/>
                <w:sz w:val="24"/>
                <w:szCs w:val="24"/>
              </w:rPr>
              <w:t>TOÀN THẮNG</w:t>
            </w:r>
          </w:p>
          <w:p w:rsidR="00331915" w:rsidRPr="004412FF" w:rsidRDefault="00331915" w:rsidP="00806FA1">
            <w:pPr>
              <w:spacing w:after="0"/>
              <w:jc w:val="center"/>
              <w:rPr>
                <w:rFonts w:ascii="Times New Roman" w:hAnsi="Times New Roman" w:cs="Times New Roman"/>
                <w:b/>
                <w:sz w:val="24"/>
                <w:szCs w:val="24"/>
              </w:rPr>
            </w:pPr>
            <w:r w:rsidRPr="004412FF">
              <w:rPr>
                <w:rFonts w:ascii="Times New Roman" w:hAnsi="Times New Roman" w:cs="Times New Roman"/>
                <w:b/>
                <w:sz w:val="24"/>
                <w:szCs w:val="24"/>
              </w:rPr>
              <w:t>TRƯỜNG MN TOÀN THẮNG</w:t>
            </w:r>
          </w:p>
          <w:p w:rsidR="0076746D" w:rsidRPr="004412FF" w:rsidRDefault="00075F09" w:rsidP="00806FA1">
            <w:pPr>
              <w:spacing w:after="0"/>
              <w:jc w:val="center"/>
              <w:rPr>
                <w:rFonts w:ascii="Times New Roman" w:hAnsi="Times New Roman" w:cs="Times New Roman"/>
                <w:b/>
                <w:sz w:val="24"/>
                <w:szCs w:val="24"/>
              </w:rPr>
            </w:pPr>
            <w:r w:rsidRPr="004412FF">
              <w:rPr>
                <w:rFonts w:ascii="Times New Roman" w:hAnsi="Times New Roman" w:cs="Times New Roman"/>
                <w:b/>
                <w:noProof/>
                <w:color w:val="333333"/>
                <w:sz w:val="24"/>
                <w:szCs w:val="24"/>
                <w:lang w:val="vi-VN" w:eastAsia="vi-VN"/>
              </w:rPr>
              <mc:AlternateContent>
                <mc:Choice Requires="wps">
                  <w:drawing>
                    <wp:anchor distT="0" distB="0" distL="114300" distR="114300" simplePos="0" relativeHeight="251655680" behindDoc="0" locked="0" layoutInCell="1" allowOverlap="1" wp14:anchorId="647EF654" wp14:editId="75BCEDD2">
                      <wp:simplePos x="0" y="0"/>
                      <wp:positionH relativeFrom="column">
                        <wp:posOffset>659130</wp:posOffset>
                      </wp:positionH>
                      <wp:positionV relativeFrom="paragraph">
                        <wp:posOffset>20955</wp:posOffset>
                      </wp:positionV>
                      <wp:extent cx="1259205" cy="0"/>
                      <wp:effectExtent l="7620" t="11430" r="9525" b="762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31F30" id="_x0000_t32" coordsize="21600,21600" o:spt="32" o:oned="t" path="m,l21600,21600e" filled="f">
                      <v:path arrowok="t" fillok="f" o:connecttype="none"/>
                      <o:lock v:ext="edit" shapetype="t"/>
                    </v:shapetype>
                    <v:shape id="Straight Arrow Connector 1" o:spid="_x0000_s1026" type="#_x0000_t32" style="position:absolute;margin-left:51.9pt;margin-top:1.65pt;width:99.1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"/>
                  </w:pict>
                </mc:Fallback>
              </mc:AlternateContent>
            </w:r>
          </w:p>
        </w:tc>
        <w:tc>
          <w:tcPr>
            <w:tcW w:w="5644" w:type="dxa"/>
          </w:tcPr>
          <w:p w:rsidR="008B2619" w:rsidRPr="004412FF" w:rsidRDefault="008B2619" w:rsidP="00806FA1">
            <w:pPr>
              <w:spacing w:after="0"/>
              <w:jc w:val="center"/>
              <w:rPr>
                <w:rFonts w:ascii="Times New Roman" w:hAnsi="Times New Roman" w:cs="Times New Roman"/>
                <w:b/>
                <w:sz w:val="24"/>
                <w:szCs w:val="24"/>
              </w:rPr>
            </w:pPr>
            <w:r w:rsidRPr="004412FF">
              <w:rPr>
                <w:rFonts w:ascii="Times New Roman" w:hAnsi="Times New Roman" w:cs="Times New Roman"/>
                <w:b/>
                <w:sz w:val="24"/>
                <w:szCs w:val="24"/>
              </w:rPr>
              <w:t>CỘNG HÒA XÃ HỘI CHỦ NGHĨA VIỆT NAM</w:t>
            </w:r>
          </w:p>
          <w:p w:rsidR="008B2619" w:rsidRPr="004412FF" w:rsidRDefault="00075F09" w:rsidP="00806FA1">
            <w:pPr>
              <w:spacing w:after="0"/>
              <w:jc w:val="center"/>
              <w:rPr>
                <w:rFonts w:ascii="Times New Roman" w:hAnsi="Times New Roman" w:cs="Times New Roman"/>
                <w:sz w:val="24"/>
                <w:szCs w:val="24"/>
              </w:rPr>
            </w:pPr>
            <w:r w:rsidRPr="004412FF">
              <w:rPr>
                <w:rFonts w:ascii="Times New Roman" w:hAnsi="Times New Roman" w:cs="Times New Roman"/>
                <w:b/>
                <w:noProof/>
                <w:sz w:val="24"/>
                <w:szCs w:val="24"/>
                <w:lang w:val="vi-VN" w:eastAsia="vi-VN"/>
              </w:rPr>
              <mc:AlternateContent>
                <mc:Choice Requires="wps">
                  <w:drawing>
                    <wp:anchor distT="0" distB="0" distL="114300" distR="114300" simplePos="0" relativeHeight="251657216" behindDoc="0" locked="0" layoutInCell="1" allowOverlap="1" wp14:anchorId="664EB05B" wp14:editId="73D06E9E">
                      <wp:simplePos x="0" y="0"/>
                      <wp:positionH relativeFrom="column">
                        <wp:posOffset>1028407</wp:posOffset>
                      </wp:positionH>
                      <wp:positionV relativeFrom="paragraph">
                        <wp:posOffset>190500</wp:posOffset>
                      </wp:positionV>
                      <wp:extent cx="144780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05FFC" id="Straight Arrow Connector 2" o:spid="_x0000_s1026" type="#_x0000_t32" style="position:absolute;margin-left:81pt;margin-top:15pt;width:11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JOJAIAAEo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"/>
                  </w:pict>
                </mc:Fallback>
              </mc:AlternateContent>
            </w:r>
            <w:proofErr w:type="spellStart"/>
            <w:r w:rsidR="008B2619" w:rsidRPr="004412FF">
              <w:rPr>
                <w:rFonts w:ascii="Times New Roman" w:hAnsi="Times New Roman" w:cs="Times New Roman"/>
                <w:b/>
                <w:sz w:val="24"/>
                <w:szCs w:val="24"/>
              </w:rPr>
              <w:t>Độc</w:t>
            </w:r>
            <w:proofErr w:type="spellEnd"/>
            <w:r w:rsidR="008B2619" w:rsidRPr="004412FF">
              <w:rPr>
                <w:rFonts w:ascii="Times New Roman" w:hAnsi="Times New Roman" w:cs="Times New Roman"/>
                <w:b/>
                <w:sz w:val="24"/>
                <w:szCs w:val="24"/>
              </w:rPr>
              <w:t xml:space="preserve"> </w:t>
            </w:r>
            <w:proofErr w:type="spellStart"/>
            <w:r w:rsidR="008B2619" w:rsidRPr="004412FF">
              <w:rPr>
                <w:rFonts w:ascii="Times New Roman" w:hAnsi="Times New Roman" w:cs="Times New Roman"/>
                <w:b/>
                <w:sz w:val="24"/>
                <w:szCs w:val="24"/>
              </w:rPr>
              <w:t>lập</w:t>
            </w:r>
            <w:proofErr w:type="spellEnd"/>
            <w:r w:rsidR="008B2619" w:rsidRPr="004412FF">
              <w:rPr>
                <w:rFonts w:ascii="Times New Roman" w:hAnsi="Times New Roman" w:cs="Times New Roman"/>
                <w:b/>
                <w:sz w:val="24"/>
                <w:szCs w:val="24"/>
              </w:rPr>
              <w:t xml:space="preserve"> – </w:t>
            </w:r>
            <w:proofErr w:type="spellStart"/>
            <w:r w:rsidR="008B2619" w:rsidRPr="004412FF">
              <w:rPr>
                <w:rFonts w:ascii="Times New Roman" w:hAnsi="Times New Roman" w:cs="Times New Roman"/>
                <w:b/>
                <w:sz w:val="24"/>
                <w:szCs w:val="24"/>
              </w:rPr>
              <w:t>Tự</w:t>
            </w:r>
            <w:proofErr w:type="spellEnd"/>
            <w:r w:rsidR="008B2619" w:rsidRPr="004412FF">
              <w:rPr>
                <w:rFonts w:ascii="Times New Roman" w:hAnsi="Times New Roman" w:cs="Times New Roman"/>
                <w:b/>
                <w:sz w:val="24"/>
                <w:szCs w:val="24"/>
              </w:rPr>
              <w:t xml:space="preserve"> do – </w:t>
            </w:r>
            <w:proofErr w:type="spellStart"/>
            <w:r w:rsidR="008B2619" w:rsidRPr="004412FF">
              <w:rPr>
                <w:rFonts w:ascii="Times New Roman" w:hAnsi="Times New Roman" w:cs="Times New Roman"/>
                <w:b/>
                <w:sz w:val="24"/>
                <w:szCs w:val="24"/>
              </w:rPr>
              <w:t>Hạnh</w:t>
            </w:r>
            <w:proofErr w:type="spellEnd"/>
            <w:r w:rsidR="008B2619" w:rsidRPr="004412FF">
              <w:rPr>
                <w:rFonts w:ascii="Times New Roman" w:hAnsi="Times New Roman" w:cs="Times New Roman"/>
                <w:b/>
                <w:sz w:val="24"/>
                <w:szCs w:val="24"/>
              </w:rPr>
              <w:t xml:space="preserve"> </w:t>
            </w:r>
            <w:proofErr w:type="spellStart"/>
            <w:r w:rsidR="008B2619" w:rsidRPr="004412FF">
              <w:rPr>
                <w:rFonts w:ascii="Times New Roman" w:hAnsi="Times New Roman" w:cs="Times New Roman"/>
                <w:b/>
                <w:sz w:val="24"/>
                <w:szCs w:val="24"/>
              </w:rPr>
              <w:t>phúc</w:t>
            </w:r>
            <w:proofErr w:type="spellEnd"/>
          </w:p>
        </w:tc>
      </w:tr>
    </w:tbl>
    <w:p w:rsidR="008B2619" w:rsidRPr="004412FF" w:rsidRDefault="008B2619" w:rsidP="00806FA1">
      <w:pPr>
        <w:shd w:val="clear" w:color="auto" w:fill="FFFFFF"/>
        <w:spacing w:after="0" w:line="240" w:lineRule="auto"/>
        <w:jc w:val="center"/>
        <w:rPr>
          <w:rFonts w:ascii="Times New Roman" w:eastAsia="Times New Roman" w:hAnsi="Times New Roman" w:cs="Times New Roman"/>
          <w:b/>
          <w:bCs/>
          <w:color w:val="333333"/>
          <w:sz w:val="24"/>
          <w:szCs w:val="24"/>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44F8A" w:rsidRPr="004412FF" w:rsidTr="00770AEB">
        <w:tc>
          <w:tcPr>
            <w:tcW w:w="4643" w:type="dxa"/>
          </w:tcPr>
          <w:p w:rsidR="00644F8A" w:rsidRPr="004412FF" w:rsidRDefault="00331915" w:rsidP="00806FA1">
            <w:pPr>
              <w:jc w:val="center"/>
              <w:rPr>
                <w:rFonts w:ascii="Times New Roman" w:eastAsia="Times New Roman" w:hAnsi="Times New Roman" w:cs="Times New Roman"/>
                <w:color w:val="333333"/>
                <w:sz w:val="24"/>
                <w:szCs w:val="24"/>
                <w:lang w:eastAsia="vi-VN"/>
              </w:rPr>
            </w:pPr>
            <w:proofErr w:type="spellStart"/>
            <w:r w:rsidRPr="004412FF">
              <w:rPr>
                <w:rFonts w:ascii="Times New Roman" w:eastAsia="Times New Roman" w:hAnsi="Times New Roman" w:cs="Times New Roman"/>
                <w:color w:val="333333"/>
                <w:sz w:val="24"/>
                <w:szCs w:val="24"/>
                <w:lang w:eastAsia="vi-VN"/>
              </w:rPr>
              <w:t>Số</w:t>
            </w:r>
            <w:proofErr w:type="spellEnd"/>
            <w:r w:rsidRPr="004412FF">
              <w:rPr>
                <w:rFonts w:ascii="Times New Roman" w:eastAsia="Times New Roman" w:hAnsi="Times New Roman" w:cs="Times New Roman"/>
                <w:color w:val="333333"/>
                <w:sz w:val="24"/>
                <w:szCs w:val="24"/>
                <w:lang w:eastAsia="vi-VN"/>
              </w:rPr>
              <w:t xml:space="preserve">:       </w:t>
            </w:r>
            <w:r w:rsidR="00644F8A" w:rsidRPr="004412FF">
              <w:rPr>
                <w:rFonts w:ascii="Times New Roman" w:eastAsia="Times New Roman" w:hAnsi="Times New Roman" w:cs="Times New Roman"/>
                <w:color w:val="333333"/>
                <w:sz w:val="24"/>
                <w:szCs w:val="24"/>
                <w:lang w:eastAsia="vi-VN"/>
              </w:rPr>
              <w:t>/KH-</w:t>
            </w:r>
            <w:r w:rsidR="00B7457C" w:rsidRPr="004412FF">
              <w:rPr>
                <w:rFonts w:ascii="Times New Roman" w:eastAsia="Times New Roman" w:hAnsi="Times New Roman" w:cs="Times New Roman"/>
                <w:color w:val="00B050"/>
                <w:sz w:val="24"/>
                <w:szCs w:val="24"/>
                <w:lang w:eastAsia="vi-VN"/>
              </w:rPr>
              <w:t>LC</w:t>
            </w:r>
            <w:r w:rsidR="00081208" w:rsidRPr="004412FF">
              <w:rPr>
                <w:rFonts w:ascii="Times New Roman" w:eastAsia="Times New Roman" w:hAnsi="Times New Roman" w:cs="Times New Roman"/>
                <w:color w:val="00B050"/>
                <w:sz w:val="24"/>
                <w:szCs w:val="24"/>
                <w:lang w:eastAsia="vi-VN"/>
              </w:rPr>
              <w:t>MN</w:t>
            </w:r>
            <w:r w:rsidR="00B7457C" w:rsidRPr="004412FF">
              <w:rPr>
                <w:rFonts w:ascii="Times New Roman" w:eastAsia="Times New Roman" w:hAnsi="Times New Roman" w:cs="Times New Roman"/>
                <w:color w:val="00B050"/>
                <w:sz w:val="24"/>
                <w:szCs w:val="24"/>
                <w:lang w:eastAsia="vi-VN"/>
              </w:rPr>
              <w:t>-TH</w:t>
            </w:r>
          </w:p>
        </w:tc>
        <w:tc>
          <w:tcPr>
            <w:tcW w:w="4644" w:type="dxa"/>
          </w:tcPr>
          <w:p w:rsidR="00644F8A" w:rsidRPr="004412FF" w:rsidRDefault="00331915" w:rsidP="00806FA1">
            <w:pPr>
              <w:jc w:val="center"/>
              <w:rPr>
                <w:rFonts w:ascii="Times New Roman" w:eastAsia="Times New Roman" w:hAnsi="Times New Roman" w:cs="Times New Roman"/>
                <w:i/>
                <w:iCs/>
                <w:color w:val="333333"/>
                <w:sz w:val="24"/>
                <w:szCs w:val="24"/>
                <w:lang w:eastAsia="vi-VN"/>
              </w:rPr>
            </w:pPr>
            <w:proofErr w:type="spellStart"/>
            <w:r w:rsidRPr="004412FF">
              <w:rPr>
                <w:rFonts w:ascii="Times New Roman" w:eastAsia="Times New Roman" w:hAnsi="Times New Roman" w:cs="Times New Roman"/>
                <w:i/>
                <w:iCs/>
                <w:color w:val="333333"/>
                <w:sz w:val="24"/>
                <w:szCs w:val="24"/>
                <w:lang w:eastAsia="vi-VN"/>
              </w:rPr>
              <w:t>Toàn</w:t>
            </w:r>
            <w:proofErr w:type="spellEnd"/>
            <w:r w:rsidRPr="004412FF">
              <w:rPr>
                <w:rFonts w:ascii="Times New Roman" w:eastAsia="Times New Roman" w:hAnsi="Times New Roman" w:cs="Times New Roman"/>
                <w:i/>
                <w:iCs/>
                <w:color w:val="333333"/>
                <w:sz w:val="24"/>
                <w:szCs w:val="24"/>
                <w:lang w:eastAsia="vi-VN"/>
              </w:rPr>
              <w:t xml:space="preserve"> </w:t>
            </w:r>
            <w:proofErr w:type="spellStart"/>
            <w:r w:rsidRPr="004412FF">
              <w:rPr>
                <w:rFonts w:ascii="Times New Roman" w:eastAsia="Times New Roman" w:hAnsi="Times New Roman" w:cs="Times New Roman"/>
                <w:i/>
                <w:iCs/>
                <w:color w:val="333333"/>
                <w:sz w:val="24"/>
                <w:szCs w:val="24"/>
                <w:lang w:eastAsia="vi-VN"/>
              </w:rPr>
              <w:t>Thắng</w:t>
            </w:r>
            <w:proofErr w:type="spellEnd"/>
            <w:r w:rsidR="00561D83" w:rsidRPr="004412FF">
              <w:rPr>
                <w:rFonts w:ascii="Times New Roman" w:eastAsia="Times New Roman" w:hAnsi="Times New Roman" w:cs="Times New Roman"/>
                <w:i/>
                <w:iCs/>
                <w:color w:val="333333"/>
                <w:sz w:val="24"/>
                <w:szCs w:val="24"/>
                <w:lang w:eastAsia="vi-VN"/>
              </w:rPr>
              <w:t xml:space="preserve">, </w:t>
            </w:r>
            <w:proofErr w:type="spellStart"/>
            <w:r w:rsidR="00561D83" w:rsidRPr="004412FF">
              <w:rPr>
                <w:rFonts w:ascii="Times New Roman" w:eastAsia="Times New Roman" w:hAnsi="Times New Roman" w:cs="Times New Roman"/>
                <w:i/>
                <w:iCs/>
                <w:color w:val="333333"/>
                <w:sz w:val="24"/>
                <w:szCs w:val="24"/>
                <w:lang w:eastAsia="vi-VN"/>
              </w:rPr>
              <w:t>ngày</w:t>
            </w:r>
            <w:proofErr w:type="spellEnd"/>
            <w:r w:rsidR="00561D83" w:rsidRPr="004412FF">
              <w:rPr>
                <w:rFonts w:ascii="Times New Roman" w:eastAsia="Times New Roman" w:hAnsi="Times New Roman" w:cs="Times New Roman"/>
                <w:i/>
                <w:iCs/>
                <w:color w:val="333333"/>
                <w:sz w:val="24"/>
                <w:szCs w:val="24"/>
                <w:lang w:eastAsia="vi-VN"/>
              </w:rPr>
              <w:t xml:space="preserve"> </w:t>
            </w:r>
            <w:r w:rsidR="00D417B3" w:rsidRPr="004412FF">
              <w:rPr>
                <w:rFonts w:ascii="Times New Roman" w:eastAsia="Times New Roman" w:hAnsi="Times New Roman" w:cs="Times New Roman"/>
                <w:i/>
                <w:iCs/>
                <w:color w:val="333333"/>
                <w:sz w:val="24"/>
                <w:szCs w:val="24"/>
                <w:lang w:eastAsia="vi-VN"/>
              </w:rPr>
              <w:t>01</w:t>
            </w:r>
            <w:r w:rsidR="00857C16" w:rsidRPr="004412FF">
              <w:rPr>
                <w:rFonts w:ascii="Times New Roman" w:eastAsia="Times New Roman" w:hAnsi="Times New Roman" w:cs="Times New Roman"/>
                <w:i/>
                <w:iCs/>
                <w:color w:val="333333"/>
                <w:sz w:val="24"/>
                <w:szCs w:val="24"/>
                <w:lang w:eastAsia="vi-VN"/>
              </w:rPr>
              <w:t xml:space="preserve"> </w:t>
            </w:r>
            <w:proofErr w:type="spellStart"/>
            <w:r w:rsidR="00857C16" w:rsidRPr="004412FF">
              <w:rPr>
                <w:rFonts w:ascii="Times New Roman" w:eastAsia="Times New Roman" w:hAnsi="Times New Roman" w:cs="Times New Roman"/>
                <w:i/>
                <w:iCs/>
                <w:color w:val="333333"/>
                <w:sz w:val="24"/>
                <w:szCs w:val="24"/>
                <w:lang w:eastAsia="vi-VN"/>
              </w:rPr>
              <w:t>tháng</w:t>
            </w:r>
            <w:proofErr w:type="spellEnd"/>
            <w:r w:rsidR="00857C16" w:rsidRPr="004412FF">
              <w:rPr>
                <w:rFonts w:ascii="Times New Roman" w:eastAsia="Times New Roman" w:hAnsi="Times New Roman" w:cs="Times New Roman"/>
                <w:i/>
                <w:iCs/>
                <w:color w:val="333333"/>
                <w:sz w:val="24"/>
                <w:szCs w:val="24"/>
                <w:lang w:eastAsia="vi-VN"/>
              </w:rPr>
              <w:t xml:space="preserve"> </w:t>
            </w:r>
            <w:r w:rsidR="00081208" w:rsidRPr="004412FF">
              <w:rPr>
                <w:rFonts w:ascii="Times New Roman" w:eastAsia="Times New Roman" w:hAnsi="Times New Roman" w:cs="Times New Roman"/>
                <w:i/>
                <w:iCs/>
                <w:color w:val="333333"/>
                <w:sz w:val="24"/>
                <w:szCs w:val="24"/>
                <w:lang w:eastAsia="vi-VN"/>
              </w:rPr>
              <w:t>0</w:t>
            </w:r>
            <w:r w:rsidRPr="004412FF">
              <w:rPr>
                <w:rFonts w:ascii="Times New Roman" w:eastAsia="Times New Roman" w:hAnsi="Times New Roman" w:cs="Times New Roman"/>
                <w:i/>
                <w:iCs/>
                <w:color w:val="333333"/>
                <w:sz w:val="24"/>
                <w:szCs w:val="24"/>
                <w:lang w:eastAsia="vi-VN"/>
              </w:rPr>
              <w:t>2</w:t>
            </w:r>
            <w:r w:rsidR="00770AEB" w:rsidRPr="004412FF">
              <w:rPr>
                <w:rFonts w:ascii="Times New Roman" w:eastAsia="Times New Roman" w:hAnsi="Times New Roman" w:cs="Times New Roman"/>
                <w:i/>
                <w:iCs/>
                <w:color w:val="333333"/>
                <w:sz w:val="24"/>
                <w:szCs w:val="24"/>
                <w:lang w:eastAsia="vi-VN"/>
              </w:rPr>
              <w:t xml:space="preserve"> </w:t>
            </w:r>
            <w:proofErr w:type="spellStart"/>
            <w:r w:rsidR="00770AEB" w:rsidRPr="004412FF">
              <w:rPr>
                <w:rFonts w:ascii="Times New Roman" w:eastAsia="Times New Roman" w:hAnsi="Times New Roman" w:cs="Times New Roman"/>
                <w:i/>
                <w:iCs/>
                <w:color w:val="333333"/>
                <w:sz w:val="24"/>
                <w:szCs w:val="24"/>
                <w:lang w:eastAsia="vi-VN"/>
              </w:rPr>
              <w:t>năm</w:t>
            </w:r>
            <w:proofErr w:type="spellEnd"/>
            <w:r w:rsidR="00770AEB" w:rsidRPr="004412FF">
              <w:rPr>
                <w:rFonts w:ascii="Times New Roman" w:eastAsia="Times New Roman" w:hAnsi="Times New Roman" w:cs="Times New Roman"/>
                <w:i/>
                <w:iCs/>
                <w:color w:val="333333"/>
                <w:sz w:val="24"/>
                <w:szCs w:val="24"/>
                <w:lang w:eastAsia="vi-VN"/>
              </w:rPr>
              <w:t xml:space="preserve"> 202</w:t>
            </w:r>
            <w:r w:rsidR="00857C16" w:rsidRPr="004412FF">
              <w:rPr>
                <w:rFonts w:ascii="Times New Roman" w:eastAsia="Times New Roman" w:hAnsi="Times New Roman" w:cs="Times New Roman"/>
                <w:i/>
                <w:iCs/>
                <w:color w:val="333333"/>
                <w:sz w:val="24"/>
                <w:szCs w:val="24"/>
                <w:lang w:eastAsia="vi-VN"/>
              </w:rPr>
              <w:t>4</w:t>
            </w:r>
          </w:p>
        </w:tc>
      </w:tr>
    </w:tbl>
    <w:p w:rsidR="00644F8A" w:rsidRPr="004412FF" w:rsidRDefault="00644F8A" w:rsidP="00806FA1">
      <w:pPr>
        <w:shd w:val="clear" w:color="auto" w:fill="FFFFFF"/>
        <w:spacing w:after="0" w:line="240" w:lineRule="auto"/>
        <w:jc w:val="center"/>
        <w:rPr>
          <w:rFonts w:ascii="Times New Roman" w:eastAsia="Times New Roman" w:hAnsi="Times New Roman" w:cs="Times New Roman"/>
          <w:b/>
          <w:bCs/>
          <w:color w:val="333333"/>
          <w:sz w:val="24"/>
          <w:szCs w:val="24"/>
          <w:lang w:eastAsia="vi-VN"/>
        </w:rPr>
      </w:pPr>
    </w:p>
    <w:p w:rsidR="00757823" w:rsidRPr="004412FF" w:rsidRDefault="00757823" w:rsidP="00806FA1">
      <w:pPr>
        <w:shd w:val="clear" w:color="auto" w:fill="FFFFFF"/>
        <w:spacing w:after="0" w:line="240" w:lineRule="auto"/>
        <w:jc w:val="center"/>
        <w:rPr>
          <w:rFonts w:ascii="Times New Roman" w:eastAsia="Times New Roman" w:hAnsi="Times New Roman" w:cs="Times New Roman"/>
          <w:color w:val="333333"/>
          <w:sz w:val="24"/>
          <w:szCs w:val="24"/>
          <w:lang w:eastAsia="vi-VN"/>
        </w:rPr>
      </w:pPr>
      <w:r w:rsidRPr="004412FF">
        <w:rPr>
          <w:rFonts w:ascii="Times New Roman" w:eastAsia="Times New Roman" w:hAnsi="Times New Roman" w:cs="Times New Roman"/>
          <w:b/>
          <w:bCs/>
          <w:color w:val="333333"/>
          <w:sz w:val="24"/>
          <w:szCs w:val="24"/>
          <w:lang w:eastAsia="vi-VN"/>
        </w:rPr>
        <w:t>KẾ HOẠCH</w:t>
      </w:r>
    </w:p>
    <w:p w:rsidR="00757823" w:rsidRPr="004412FF" w:rsidRDefault="00757823" w:rsidP="00806FA1">
      <w:pPr>
        <w:shd w:val="clear" w:color="auto" w:fill="FFFFFF"/>
        <w:spacing w:after="0" w:line="240" w:lineRule="auto"/>
        <w:jc w:val="center"/>
        <w:rPr>
          <w:rFonts w:ascii="Times New Roman" w:eastAsia="Times New Roman" w:hAnsi="Times New Roman" w:cs="Times New Roman"/>
          <w:b/>
          <w:bCs/>
          <w:color w:val="333333"/>
          <w:sz w:val="24"/>
          <w:szCs w:val="24"/>
          <w:lang w:eastAsia="vi-VN"/>
        </w:rPr>
      </w:pPr>
      <w:proofErr w:type="spellStart"/>
      <w:r w:rsidRPr="004412FF">
        <w:rPr>
          <w:rFonts w:ascii="Times New Roman" w:eastAsia="Times New Roman" w:hAnsi="Times New Roman" w:cs="Times New Roman"/>
          <w:b/>
          <w:bCs/>
          <w:color w:val="333333"/>
          <w:sz w:val="24"/>
          <w:szCs w:val="24"/>
          <w:lang w:eastAsia="vi-VN"/>
        </w:rPr>
        <w:t>Tổ</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chức</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sinh</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hoạt</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chuyên</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môn</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00081208" w:rsidRPr="004412FF">
        <w:rPr>
          <w:rFonts w:ascii="Times New Roman" w:eastAsia="Times New Roman" w:hAnsi="Times New Roman" w:cs="Times New Roman"/>
          <w:b/>
          <w:bCs/>
          <w:color w:val="333333"/>
          <w:sz w:val="24"/>
          <w:szCs w:val="24"/>
          <w:lang w:eastAsia="vi-VN"/>
        </w:rPr>
        <w:t>liên</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00B7457C" w:rsidRPr="004412FF">
        <w:rPr>
          <w:rFonts w:ascii="Times New Roman" w:eastAsia="Times New Roman" w:hAnsi="Times New Roman" w:cs="Times New Roman"/>
          <w:b/>
          <w:bCs/>
          <w:color w:val="333333"/>
          <w:sz w:val="24"/>
          <w:szCs w:val="24"/>
          <w:lang w:eastAsia="vi-VN"/>
        </w:rPr>
        <w:t>cấp</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năm</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học</w:t>
      </w:r>
      <w:proofErr w:type="spellEnd"/>
      <w:r w:rsidRPr="004412FF">
        <w:rPr>
          <w:rFonts w:ascii="Times New Roman" w:eastAsia="Times New Roman" w:hAnsi="Times New Roman" w:cs="Times New Roman"/>
          <w:b/>
          <w:bCs/>
          <w:color w:val="333333"/>
          <w:sz w:val="24"/>
          <w:szCs w:val="24"/>
          <w:lang w:eastAsia="vi-VN"/>
        </w:rPr>
        <w:t xml:space="preserve"> 202</w:t>
      </w:r>
      <w:r w:rsidR="00857C16" w:rsidRPr="004412FF">
        <w:rPr>
          <w:rFonts w:ascii="Times New Roman" w:eastAsia="Times New Roman" w:hAnsi="Times New Roman" w:cs="Times New Roman"/>
          <w:b/>
          <w:bCs/>
          <w:color w:val="333333"/>
          <w:sz w:val="24"/>
          <w:szCs w:val="24"/>
          <w:lang w:eastAsia="vi-VN"/>
        </w:rPr>
        <w:t>3</w:t>
      </w:r>
      <w:r w:rsidR="00081208" w:rsidRPr="004412FF">
        <w:rPr>
          <w:rFonts w:ascii="Times New Roman" w:eastAsia="Times New Roman" w:hAnsi="Times New Roman" w:cs="Times New Roman"/>
          <w:b/>
          <w:bCs/>
          <w:color w:val="333333"/>
          <w:sz w:val="24"/>
          <w:szCs w:val="24"/>
          <w:lang w:eastAsia="vi-VN"/>
        </w:rPr>
        <w:t xml:space="preserve"> - </w:t>
      </w:r>
      <w:r w:rsidRPr="004412FF">
        <w:rPr>
          <w:rFonts w:ascii="Times New Roman" w:eastAsia="Times New Roman" w:hAnsi="Times New Roman" w:cs="Times New Roman"/>
          <w:b/>
          <w:bCs/>
          <w:color w:val="333333"/>
          <w:sz w:val="24"/>
          <w:szCs w:val="24"/>
          <w:lang w:eastAsia="vi-VN"/>
        </w:rPr>
        <w:t>202</w:t>
      </w:r>
      <w:r w:rsidR="00857C16" w:rsidRPr="004412FF">
        <w:rPr>
          <w:rFonts w:ascii="Times New Roman" w:eastAsia="Times New Roman" w:hAnsi="Times New Roman" w:cs="Times New Roman"/>
          <w:b/>
          <w:bCs/>
          <w:color w:val="333333"/>
          <w:sz w:val="24"/>
          <w:szCs w:val="24"/>
          <w:lang w:eastAsia="vi-VN"/>
        </w:rPr>
        <w:t>4</w:t>
      </w:r>
    </w:p>
    <w:p w:rsidR="00081208" w:rsidRPr="004412FF" w:rsidRDefault="000C6BE9" w:rsidP="00806FA1">
      <w:pPr>
        <w:shd w:val="clear" w:color="auto" w:fill="FFFFFF"/>
        <w:spacing w:after="0" w:line="240" w:lineRule="auto"/>
        <w:jc w:val="center"/>
        <w:rPr>
          <w:rFonts w:ascii="Times New Roman" w:eastAsia="Times New Roman" w:hAnsi="Times New Roman" w:cs="Times New Roman"/>
          <w:color w:val="00B050"/>
          <w:sz w:val="24"/>
          <w:szCs w:val="24"/>
          <w:lang w:eastAsia="vi-VN"/>
        </w:rPr>
      </w:pPr>
      <w:r w:rsidRPr="004412FF">
        <w:rPr>
          <w:rFonts w:ascii="Times New Roman" w:eastAsia="Times New Roman" w:hAnsi="Times New Roman" w:cs="Times New Roman"/>
          <w:b/>
          <w:bCs/>
          <w:color w:val="00B050"/>
          <w:sz w:val="24"/>
          <w:szCs w:val="24"/>
          <w:lang w:eastAsia="vi-VN"/>
        </w:rPr>
        <w:t>“</w:t>
      </w:r>
      <w:proofErr w:type="spellStart"/>
      <w:r w:rsidRPr="004412FF">
        <w:rPr>
          <w:rFonts w:ascii="Times New Roman" w:eastAsia="Times New Roman" w:hAnsi="Times New Roman" w:cs="Times New Roman"/>
          <w:b/>
          <w:bCs/>
          <w:color w:val="00B050"/>
          <w:sz w:val="24"/>
          <w:szCs w:val="24"/>
          <w:lang w:eastAsia="vi-VN"/>
        </w:rPr>
        <w:t>Chuẩn</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bị</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tâm</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thế</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sẵn</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sàng</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cho</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trẻ</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Mẫu</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giáo</w:t>
      </w:r>
      <w:proofErr w:type="spellEnd"/>
      <w:r w:rsidRPr="004412FF">
        <w:rPr>
          <w:rFonts w:ascii="Times New Roman" w:eastAsia="Times New Roman" w:hAnsi="Times New Roman" w:cs="Times New Roman"/>
          <w:b/>
          <w:bCs/>
          <w:color w:val="00B050"/>
          <w:sz w:val="24"/>
          <w:szCs w:val="24"/>
          <w:lang w:eastAsia="vi-VN"/>
        </w:rPr>
        <w:t xml:space="preserve"> 5 </w:t>
      </w:r>
      <w:proofErr w:type="spellStart"/>
      <w:r w:rsidRPr="004412FF">
        <w:rPr>
          <w:rFonts w:ascii="Times New Roman" w:eastAsia="Times New Roman" w:hAnsi="Times New Roman" w:cs="Times New Roman"/>
          <w:b/>
          <w:bCs/>
          <w:color w:val="00B050"/>
          <w:sz w:val="24"/>
          <w:szCs w:val="24"/>
          <w:lang w:eastAsia="vi-VN"/>
        </w:rPr>
        <w:t>tuổi</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vào</w:t>
      </w:r>
      <w:proofErr w:type="spellEnd"/>
      <w:r w:rsidRPr="004412FF">
        <w:rPr>
          <w:rFonts w:ascii="Times New Roman" w:eastAsia="Times New Roman" w:hAnsi="Times New Roman" w:cs="Times New Roman"/>
          <w:b/>
          <w:bCs/>
          <w:color w:val="00B050"/>
          <w:sz w:val="24"/>
          <w:szCs w:val="24"/>
          <w:lang w:eastAsia="vi-VN"/>
        </w:rPr>
        <w:t xml:space="preserve"> </w:t>
      </w:r>
      <w:proofErr w:type="spellStart"/>
      <w:r w:rsidRPr="004412FF">
        <w:rPr>
          <w:rFonts w:ascii="Times New Roman" w:eastAsia="Times New Roman" w:hAnsi="Times New Roman" w:cs="Times New Roman"/>
          <w:b/>
          <w:bCs/>
          <w:color w:val="00B050"/>
          <w:sz w:val="24"/>
          <w:szCs w:val="24"/>
          <w:lang w:eastAsia="vi-VN"/>
        </w:rPr>
        <w:t>lớp</w:t>
      </w:r>
      <w:proofErr w:type="spellEnd"/>
      <w:r w:rsidRPr="004412FF">
        <w:rPr>
          <w:rFonts w:ascii="Times New Roman" w:eastAsia="Times New Roman" w:hAnsi="Times New Roman" w:cs="Times New Roman"/>
          <w:b/>
          <w:bCs/>
          <w:color w:val="00B050"/>
          <w:sz w:val="24"/>
          <w:szCs w:val="24"/>
          <w:lang w:eastAsia="vi-VN"/>
        </w:rPr>
        <w:t xml:space="preserve"> 1”</w:t>
      </w:r>
    </w:p>
    <w:p w:rsidR="00757823" w:rsidRPr="004412FF" w:rsidRDefault="00561D83" w:rsidP="00806FA1">
      <w:pPr>
        <w:shd w:val="clear" w:color="auto" w:fill="FFFFFF"/>
        <w:spacing w:after="0" w:line="240" w:lineRule="auto"/>
        <w:jc w:val="center"/>
        <w:rPr>
          <w:rFonts w:ascii="Times New Roman" w:eastAsia="Times New Roman" w:hAnsi="Times New Roman" w:cs="Times New Roman"/>
          <w:b/>
          <w:bCs/>
          <w:color w:val="333333"/>
          <w:sz w:val="24"/>
          <w:szCs w:val="24"/>
          <w:lang w:eastAsia="vi-VN"/>
        </w:rPr>
      </w:pPr>
      <w:r w:rsidRPr="004412FF">
        <w:rPr>
          <w:rFonts w:ascii="Times New Roman" w:eastAsia="Times New Roman" w:hAnsi="Times New Roman" w:cs="Times New Roman"/>
          <w:b/>
          <w:bCs/>
          <w:color w:val="333333"/>
          <w:sz w:val="24"/>
          <w:szCs w:val="24"/>
          <w:lang w:eastAsia="vi-VN"/>
        </w:rPr>
        <w:t>(</w:t>
      </w:r>
      <w:proofErr w:type="spellStart"/>
      <w:r w:rsidR="000C6BE9" w:rsidRPr="004412FF">
        <w:rPr>
          <w:rFonts w:ascii="Times New Roman" w:eastAsia="Times New Roman" w:hAnsi="Times New Roman" w:cs="Times New Roman"/>
          <w:b/>
          <w:bCs/>
          <w:color w:val="333333"/>
          <w:sz w:val="24"/>
          <w:szCs w:val="24"/>
          <w:lang w:eastAsia="vi-VN"/>
        </w:rPr>
        <w:t>Trường</w:t>
      </w:r>
      <w:proofErr w:type="spellEnd"/>
      <w:r w:rsidR="000C6BE9" w:rsidRPr="004412FF">
        <w:rPr>
          <w:rFonts w:ascii="Times New Roman" w:eastAsia="Times New Roman" w:hAnsi="Times New Roman" w:cs="Times New Roman"/>
          <w:b/>
          <w:bCs/>
          <w:color w:val="333333"/>
          <w:sz w:val="24"/>
          <w:szCs w:val="24"/>
          <w:lang w:eastAsia="vi-VN"/>
        </w:rPr>
        <w:t xml:space="preserve"> </w:t>
      </w:r>
      <w:proofErr w:type="spellStart"/>
      <w:r w:rsidR="000C6BE9" w:rsidRPr="004412FF">
        <w:rPr>
          <w:rFonts w:ascii="Times New Roman" w:eastAsia="Times New Roman" w:hAnsi="Times New Roman" w:cs="Times New Roman"/>
          <w:b/>
          <w:bCs/>
          <w:color w:val="333333"/>
          <w:sz w:val="24"/>
          <w:szCs w:val="24"/>
          <w:lang w:eastAsia="vi-VN"/>
        </w:rPr>
        <w:t>Tiểu</w:t>
      </w:r>
      <w:proofErr w:type="spellEnd"/>
      <w:r w:rsidR="000C6BE9" w:rsidRPr="004412FF">
        <w:rPr>
          <w:rFonts w:ascii="Times New Roman" w:eastAsia="Times New Roman" w:hAnsi="Times New Roman" w:cs="Times New Roman"/>
          <w:b/>
          <w:bCs/>
          <w:color w:val="333333"/>
          <w:sz w:val="24"/>
          <w:szCs w:val="24"/>
          <w:lang w:eastAsia="vi-VN"/>
        </w:rPr>
        <w:t xml:space="preserve"> </w:t>
      </w:r>
      <w:proofErr w:type="spellStart"/>
      <w:r w:rsidR="000C6BE9" w:rsidRPr="004412FF">
        <w:rPr>
          <w:rFonts w:ascii="Times New Roman" w:eastAsia="Times New Roman" w:hAnsi="Times New Roman" w:cs="Times New Roman"/>
          <w:b/>
          <w:bCs/>
          <w:color w:val="333333"/>
          <w:sz w:val="24"/>
          <w:szCs w:val="24"/>
          <w:lang w:eastAsia="vi-VN"/>
        </w:rPr>
        <w:t>học</w:t>
      </w:r>
      <w:proofErr w:type="spellEnd"/>
      <w:r w:rsidR="000C6BE9" w:rsidRPr="004412FF">
        <w:rPr>
          <w:rFonts w:ascii="Times New Roman" w:eastAsia="Times New Roman" w:hAnsi="Times New Roman" w:cs="Times New Roman"/>
          <w:b/>
          <w:bCs/>
          <w:color w:val="333333"/>
          <w:sz w:val="24"/>
          <w:szCs w:val="24"/>
          <w:lang w:eastAsia="vi-VN"/>
        </w:rPr>
        <w:t xml:space="preserve"> </w:t>
      </w:r>
      <w:proofErr w:type="spellStart"/>
      <w:r w:rsidR="000C6BE9" w:rsidRPr="004412FF">
        <w:rPr>
          <w:rFonts w:ascii="Times New Roman" w:eastAsia="Times New Roman" w:hAnsi="Times New Roman" w:cs="Times New Roman"/>
          <w:b/>
          <w:bCs/>
          <w:color w:val="333333"/>
          <w:sz w:val="24"/>
          <w:szCs w:val="24"/>
          <w:lang w:eastAsia="vi-VN"/>
        </w:rPr>
        <w:t>Toàn</w:t>
      </w:r>
      <w:proofErr w:type="spellEnd"/>
      <w:r w:rsidR="000C6BE9" w:rsidRPr="004412FF">
        <w:rPr>
          <w:rFonts w:ascii="Times New Roman" w:eastAsia="Times New Roman" w:hAnsi="Times New Roman" w:cs="Times New Roman"/>
          <w:b/>
          <w:bCs/>
          <w:color w:val="333333"/>
          <w:sz w:val="24"/>
          <w:szCs w:val="24"/>
          <w:lang w:eastAsia="vi-VN"/>
        </w:rPr>
        <w:t xml:space="preserve"> </w:t>
      </w:r>
      <w:proofErr w:type="spellStart"/>
      <w:r w:rsidR="000C6BE9" w:rsidRPr="004412FF">
        <w:rPr>
          <w:rFonts w:ascii="Times New Roman" w:eastAsia="Times New Roman" w:hAnsi="Times New Roman" w:cs="Times New Roman"/>
          <w:b/>
          <w:bCs/>
          <w:color w:val="333333"/>
          <w:sz w:val="24"/>
          <w:szCs w:val="24"/>
          <w:lang w:eastAsia="vi-VN"/>
        </w:rPr>
        <w:t>Thắng</w:t>
      </w:r>
      <w:proofErr w:type="spellEnd"/>
      <w:r w:rsidR="000C6BE9" w:rsidRPr="004412FF">
        <w:rPr>
          <w:rFonts w:ascii="Times New Roman" w:eastAsia="Times New Roman" w:hAnsi="Times New Roman" w:cs="Times New Roman"/>
          <w:b/>
          <w:bCs/>
          <w:color w:val="333333"/>
          <w:sz w:val="24"/>
          <w:szCs w:val="24"/>
          <w:lang w:eastAsia="vi-VN"/>
        </w:rPr>
        <w:t xml:space="preserve"> – </w:t>
      </w:r>
      <w:proofErr w:type="spellStart"/>
      <w:r w:rsidR="000C6BE9" w:rsidRPr="004412FF">
        <w:rPr>
          <w:rFonts w:ascii="Times New Roman" w:eastAsia="Times New Roman" w:hAnsi="Times New Roman" w:cs="Times New Roman"/>
          <w:b/>
          <w:bCs/>
          <w:color w:val="333333"/>
          <w:sz w:val="24"/>
          <w:szCs w:val="24"/>
          <w:lang w:eastAsia="vi-VN"/>
        </w:rPr>
        <w:t>Trường</w:t>
      </w:r>
      <w:proofErr w:type="spellEnd"/>
      <w:r w:rsidR="000C6BE9" w:rsidRPr="004412FF">
        <w:rPr>
          <w:rFonts w:ascii="Times New Roman" w:eastAsia="Times New Roman" w:hAnsi="Times New Roman" w:cs="Times New Roman"/>
          <w:b/>
          <w:bCs/>
          <w:color w:val="333333"/>
          <w:sz w:val="24"/>
          <w:szCs w:val="24"/>
          <w:lang w:eastAsia="vi-VN"/>
        </w:rPr>
        <w:t xml:space="preserve"> MN</w:t>
      </w:r>
      <w:r w:rsidR="00857C16" w:rsidRPr="004412FF">
        <w:rPr>
          <w:rFonts w:ascii="Times New Roman" w:eastAsia="Times New Roman" w:hAnsi="Times New Roman" w:cs="Times New Roman"/>
          <w:b/>
          <w:bCs/>
          <w:color w:val="333333"/>
          <w:sz w:val="24"/>
          <w:szCs w:val="24"/>
          <w:lang w:eastAsia="vi-VN"/>
        </w:rPr>
        <w:t xml:space="preserve"> </w:t>
      </w:r>
      <w:proofErr w:type="spellStart"/>
      <w:r w:rsidR="00857C16" w:rsidRPr="004412FF">
        <w:rPr>
          <w:rFonts w:ascii="Times New Roman" w:eastAsia="Times New Roman" w:hAnsi="Times New Roman" w:cs="Times New Roman"/>
          <w:b/>
          <w:bCs/>
          <w:color w:val="333333"/>
          <w:sz w:val="24"/>
          <w:szCs w:val="24"/>
          <w:lang w:eastAsia="vi-VN"/>
        </w:rPr>
        <w:t>Toàn</w:t>
      </w:r>
      <w:proofErr w:type="spellEnd"/>
      <w:r w:rsidR="00857C16" w:rsidRPr="004412FF">
        <w:rPr>
          <w:rFonts w:ascii="Times New Roman" w:eastAsia="Times New Roman" w:hAnsi="Times New Roman" w:cs="Times New Roman"/>
          <w:b/>
          <w:bCs/>
          <w:color w:val="333333"/>
          <w:sz w:val="24"/>
          <w:szCs w:val="24"/>
          <w:lang w:eastAsia="vi-VN"/>
        </w:rPr>
        <w:t xml:space="preserve"> </w:t>
      </w:r>
      <w:proofErr w:type="spellStart"/>
      <w:r w:rsidR="00857C16" w:rsidRPr="004412FF">
        <w:rPr>
          <w:rFonts w:ascii="Times New Roman" w:eastAsia="Times New Roman" w:hAnsi="Times New Roman" w:cs="Times New Roman"/>
          <w:b/>
          <w:bCs/>
          <w:color w:val="333333"/>
          <w:sz w:val="24"/>
          <w:szCs w:val="24"/>
          <w:lang w:eastAsia="vi-VN"/>
        </w:rPr>
        <w:t>Thắng</w:t>
      </w:r>
      <w:proofErr w:type="spellEnd"/>
      <w:r w:rsidR="00757823" w:rsidRPr="004412FF">
        <w:rPr>
          <w:rFonts w:ascii="Times New Roman" w:eastAsia="Times New Roman" w:hAnsi="Times New Roman" w:cs="Times New Roman"/>
          <w:b/>
          <w:bCs/>
          <w:color w:val="333333"/>
          <w:sz w:val="24"/>
          <w:szCs w:val="24"/>
          <w:lang w:eastAsia="vi-VN"/>
        </w:rPr>
        <w:t>)</w:t>
      </w:r>
    </w:p>
    <w:p w:rsidR="00081208" w:rsidRPr="004412FF" w:rsidRDefault="00081208" w:rsidP="00806FA1">
      <w:pPr>
        <w:shd w:val="clear" w:color="auto" w:fill="FFFFFF"/>
        <w:spacing w:after="0" w:line="240" w:lineRule="auto"/>
        <w:jc w:val="center"/>
        <w:rPr>
          <w:rFonts w:ascii="Times New Roman" w:eastAsia="Times New Roman" w:hAnsi="Times New Roman" w:cs="Times New Roman"/>
          <w:color w:val="333333"/>
          <w:sz w:val="24"/>
          <w:szCs w:val="24"/>
          <w:lang w:eastAsia="vi-VN"/>
        </w:rPr>
      </w:pPr>
    </w:p>
    <w:p w:rsidR="0019285D" w:rsidRPr="004412FF" w:rsidRDefault="0019285D" w:rsidP="00806FA1">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val="vi-VN"/>
        </w:rPr>
      </w:pPr>
      <w:r w:rsidRPr="004412FF">
        <w:rPr>
          <w:rFonts w:ascii="Times New Roman" w:eastAsia="Times New Roman" w:hAnsi="Times New Roman" w:cs="Times New Roman"/>
          <w:color w:val="000000"/>
          <w:sz w:val="24"/>
          <w:szCs w:val="24"/>
          <w:lang w:val="pl-PL"/>
        </w:rPr>
        <w:t>Thực hiện công văn số 555/UBND- GDĐT ngày 31/8/2022 của UBND huyện về việc chỉ đạo thực hiện nhiệm vụ  năm học 2023 -2024;</w:t>
      </w:r>
    </w:p>
    <w:p w:rsidR="0019285D" w:rsidRPr="004412FF" w:rsidRDefault="0019285D" w:rsidP="00806FA1">
      <w:pPr>
        <w:tabs>
          <w:tab w:val="right" w:pos="993"/>
        </w:tabs>
        <w:spacing w:after="0" w:line="240" w:lineRule="auto"/>
        <w:ind w:firstLine="567"/>
        <w:jc w:val="both"/>
        <w:rPr>
          <w:rFonts w:ascii="Times New Roman" w:eastAsia="Times New Roman" w:hAnsi="Times New Roman" w:cs="Times New Roman"/>
          <w:sz w:val="24"/>
          <w:szCs w:val="24"/>
          <w:lang w:val="nl-NL"/>
        </w:rPr>
      </w:pPr>
      <w:r w:rsidRPr="004412FF">
        <w:rPr>
          <w:rFonts w:ascii="Times New Roman" w:eastAsia="Times New Roman" w:hAnsi="Times New Roman" w:cs="Times New Roman"/>
          <w:sz w:val="24"/>
          <w:szCs w:val="24"/>
          <w:lang w:val="nl-NL"/>
        </w:rPr>
        <w:t>Thực hiện</w:t>
      </w:r>
      <w:r w:rsidR="00081208" w:rsidRPr="004412FF">
        <w:rPr>
          <w:rFonts w:ascii="Times New Roman" w:eastAsia="Times New Roman" w:hAnsi="Times New Roman" w:cs="Times New Roman"/>
          <w:sz w:val="24"/>
          <w:szCs w:val="24"/>
          <w:lang w:val="nl-NL"/>
        </w:rPr>
        <w:t xml:space="preserve"> công văn số</w:t>
      </w:r>
      <w:r w:rsidRPr="004412FF">
        <w:rPr>
          <w:rFonts w:ascii="Times New Roman" w:eastAsia="Times New Roman" w:hAnsi="Times New Roman" w:cs="Times New Roman"/>
          <w:sz w:val="24"/>
          <w:szCs w:val="24"/>
          <w:lang w:val="nl-NL"/>
        </w:rPr>
        <w:t xml:space="preserve"> 148/PGDĐT - GDMN, ngày </w:t>
      </w:r>
      <w:r w:rsidR="00081208" w:rsidRPr="004412FF">
        <w:rPr>
          <w:rFonts w:ascii="Times New Roman" w:eastAsia="Times New Roman" w:hAnsi="Times New Roman" w:cs="Times New Roman"/>
          <w:sz w:val="24"/>
          <w:szCs w:val="24"/>
          <w:lang w:val="nl-NL"/>
        </w:rPr>
        <w:t>0</w:t>
      </w:r>
      <w:r w:rsidRPr="004412FF">
        <w:rPr>
          <w:rFonts w:ascii="Times New Roman" w:eastAsia="Times New Roman" w:hAnsi="Times New Roman" w:cs="Times New Roman"/>
          <w:sz w:val="24"/>
          <w:szCs w:val="24"/>
          <w:lang w:val="nl-NL"/>
        </w:rPr>
        <w:t>8</w:t>
      </w:r>
      <w:r w:rsidR="00081208" w:rsidRPr="004412FF">
        <w:rPr>
          <w:rFonts w:ascii="Times New Roman" w:eastAsia="Times New Roman" w:hAnsi="Times New Roman" w:cs="Times New Roman"/>
          <w:sz w:val="24"/>
          <w:szCs w:val="24"/>
          <w:lang w:val="nl-NL"/>
        </w:rPr>
        <w:t xml:space="preserve"> tháng 9 năm 2023, của Phòng GD&amp;</w:t>
      </w:r>
      <w:r w:rsidRPr="004412FF">
        <w:rPr>
          <w:rFonts w:ascii="Times New Roman" w:eastAsia="Times New Roman" w:hAnsi="Times New Roman" w:cs="Times New Roman"/>
          <w:sz w:val="24"/>
          <w:szCs w:val="24"/>
          <w:lang w:val="nl-NL"/>
        </w:rPr>
        <w:t xml:space="preserve">ĐT huyện Gia Lộc về việc hướng dẫn thực hiện nhiệm vụ giáo dục mầm non huyện Gia Lộc năm học 2023 </w:t>
      </w:r>
      <w:r w:rsidR="00081208" w:rsidRPr="004412FF">
        <w:rPr>
          <w:rFonts w:ascii="Times New Roman" w:eastAsia="Times New Roman" w:hAnsi="Times New Roman" w:cs="Times New Roman"/>
          <w:sz w:val="24"/>
          <w:szCs w:val="24"/>
          <w:lang w:val="nl-NL"/>
        </w:rPr>
        <w:t>-</w:t>
      </w:r>
      <w:r w:rsidRPr="004412FF">
        <w:rPr>
          <w:rFonts w:ascii="Times New Roman" w:eastAsia="Times New Roman" w:hAnsi="Times New Roman" w:cs="Times New Roman"/>
          <w:sz w:val="24"/>
          <w:szCs w:val="24"/>
          <w:lang w:val="nl-NL"/>
        </w:rPr>
        <w:t xml:space="preserve"> 2024;</w:t>
      </w:r>
    </w:p>
    <w:p w:rsidR="00757823" w:rsidRPr="004412FF" w:rsidRDefault="00757823" w:rsidP="00806FA1">
      <w:pPr>
        <w:pStyle w:val="Default"/>
        <w:ind w:firstLine="709"/>
        <w:jc w:val="both"/>
        <w:rPr>
          <w:color w:val="auto"/>
          <w:lang w:val="nl-NL"/>
        </w:rPr>
      </w:pPr>
      <w:r w:rsidRPr="004412FF">
        <w:rPr>
          <w:color w:val="333333"/>
          <w:lang w:val="nl-NL" w:eastAsia="vi-VN"/>
        </w:rPr>
        <w:t>C</w:t>
      </w:r>
      <w:r w:rsidR="004D5086" w:rsidRPr="004412FF">
        <w:rPr>
          <w:color w:val="333333"/>
          <w:lang w:val="vi-VN" w:eastAsia="vi-VN"/>
        </w:rPr>
        <w:t xml:space="preserve">ăn cứ tình hình thực tế của các trường </w:t>
      </w:r>
      <w:r w:rsidR="000C6BE9" w:rsidRPr="00E7508B">
        <w:rPr>
          <w:color w:val="333333"/>
          <w:lang w:val="nl-NL" w:eastAsia="vi-VN"/>
        </w:rPr>
        <w:t xml:space="preserve">Tiểu học Toàn Thắng và trường MN Toàn Thắng, hai nhà </w:t>
      </w:r>
      <w:r w:rsidR="004D5086" w:rsidRPr="004412FF">
        <w:rPr>
          <w:color w:val="333333"/>
          <w:lang w:val="vi-VN" w:eastAsia="vi-VN"/>
        </w:rPr>
        <w:t>trường</w:t>
      </w:r>
      <w:r w:rsidR="003B2380" w:rsidRPr="004412FF">
        <w:rPr>
          <w:color w:val="333333"/>
          <w:lang w:val="nl-NL" w:eastAsia="vi-VN"/>
        </w:rPr>
        <w:t xml:space="preserve"> </w:t>
      </w:r>
      <w:r w:rsidR="000C6BE9" w:rsidRPr="004412FF">
        <w:rPr>
          <w:color w:val="333333"/>
          <w:lang w:val="nl-NL" w:eastAsia="vi-VN"/>
        </w:rPr>
        <w:t xml:space="preserve">phối hợp </w:t>
      </w:r>
      <w:r w:rsidR="003B2380" w:rsidRPr="004412FF">
        <w:rPr>
          <w:color w:val="333333"/>
          <w:lang w:val="nl-NL" w:eastAsia="vi-VN"/>
        </w:rPr>
        <w:t xml:space="preserve">xây dựng kế hoạch tổ chức sinh hoạt chuyên môn </w:t>
      </w:r>
      <w:r w:rsidR="004D5086" w:rsidRPr="004412FF">
        <w:rPr>
          <w:color w:val="333333"/>
          <w:lang w:val="vi-VN" w:eastAsia="vi-VN"/>
        </w:rPr>
        <w:t xml:space="preserve">liên </w:t>
      </w:r>
      <w:r w:rsidR="000C6BE9" w:rsidRPr="00E7508B">
        <w:rPr>
          <w:color w:val="333333"/>
          <w:lang w:val="nl-NL" w:eastAsia="vi-VN"/>
        </w:rPr>
        <w:t>cấp</w:t>
      </w:r>
      <w:r w:rsidR="00DD7AC2" w:rsidRPr="00E7508B">
        <w:rPr>
          <w:color w:val="333333"/>
          <w:lang w:val="nl-NL" w:eastAsia="vi-VN"/>
        </w:rPr>
        <w:t xml:space="preserve"> </w:t>
      </w:r>
      <w:r w:rsidRPr="004412FF">
        <w:rPr>
          <w:color w:val="333333"/>
          <w:lang w:val="nl-NL" w:eastAsia="vi-VN"/>
        </w:rPr>
        <w:t>năm học 202</w:t>
      </w:r>
      <w:r w:rsidR="00857C16" w:rsidRPr="004412FF">
        <w:rPr>
          <w:color w:val="333333"/>
          <w:lang w:val="nl-NL" w:eastAsia="vi-VN"/>
        </w:rPr>
        <w:t>3</w:t>
      </w:r>
      <w:r w:rsidR="00081208" w:rsidRPr="004412FF">
        <w:rPr>
          <w:color w:val="333333"/>
          <w:lang w:val="nl-NL" w:eastAsia="vi-VN"/>
        </w:rPr>
        <w:t xml:space="preserve"> </w:t>
      </w:r>
      <w:r w:rsidRPr="004412FF">
        <w:rPr>
          <w:color w:val="333333"/>
          <w:lang w:val="nl-NL" w:eastAsia="vi-VN"/>
        </w:rPr>
        <w:t>-</w:t>
      </w:r>
      <w:r w:rsidR="00081208" w:rsidRPr="004412FF">
        <w:rPr>
          <w:color w:val="333333"/>
          <w:lang w:val="nl-NL" w:eastAsia="vi-VN"/>
        </w:rPr>
        <w:t xml:space="preserve"> </w:t>
      </w:r>
      <w:r w:rsidRPr="004412FF">
        <w:rPr>
          <w:color w:val="333333"/>
          <w:lang w:val="nl-NL" w:eastAsia="vi-VN"/>
        </w:rPr>
        <w:t>202</w:t>
      </w:r>
      <w:r w:rsidR="00857C16" w:rsidRPr="004412FF">
        <w:rPr>
          <w:color w:val="333333"/>
          <w:lang w:val="nl-NL" w:eastAsia="vi-VN"/>
        </w:rPr>
        <w:t>4</w:t>
      </w:r>
      <w:r w:rsidRPr="004412FF">
        <w:rPr>
          <w:color w:val="333333"/>
          <w:lang w:val="nl-NL" w:eastAsia="vi-VN"/>
        </w:rPr>
        <w:t>, cụ thể như sau:</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color w:val="333333"/>
          <w:sz w:val="24"/>
          <w:szCs w:val="24"/>
          <w:lang w:val="nl-NL" w:eastAsia="vi-VN"/>
        </w:rPr>
        <w:t>          </w:t>
      </w:r>
      <w:r w:rsidRPr="00E7508B">
        <w:rPr>
          <w:rFonts w:ascii="Times New Roman" w:eastAsia="Times New Roman" w:hAnsi="Times New Roman" w:cs="Times New Roman"/>
          <w:b/>
          <w:bCs/>
          <w:color w:val="333333"/>
          <w:sz w:val="24"/>
          <w:szCs w:val="24"/>
          <w:lang w:val="nl-NL" w:eastAsia="vi-VN"/>
        </w:rPr>
        <w:t>I. Mục đích, yêu cầu</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b/>
          <w:bCs/>
          <w:color w:val="333333"/>
          <w:sz w:val="24"/>
          <w:szCs w:val="24"/>
          <w:lang w:val="nl-NL" w:eastAsia="vi-VN"/>
        </w:rPr>
        <w:t>          1. Mục đích</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00B050"/>
          <w:sz w:val="24"/>
          <w:szCs w:val="24"/>
          <w:lang w:val="nl-NL" w:eastAsia="vi-VN"/>
        </w:rPr>
      </w:pPr>
      <w:r w:rsidRPr="00E7508B">
        <w:rPr>
          <w:rFonts w:ascii="Times New Roman" w:eastAsia="Times New Roman" w:hAnsi="Times New Roman" w:cs="Times New Roman"/>
          <w:b/>
          <w:bCs/>
          <w:color w:val="333333"/>
          <w:sz w:val="24"/>
          <w:szCs w:val="24"/>
          <w:lang w:val="nl-NL" w:eastAsia="vi-VN"/>
        </w:rPr>
        <w:t>          </w:t>
      </w:r>
      <w:r w:rsidRPr="00E7508B">
        <w:rPr>
          <w:rFonts w:ascii="Times New Roman" w:eastAsia="Times New Roman" w:hAnsi="Times New Roman" w:cs="Times New Roman"/>
          <w:color w:val="333333"/>
          <w:sz w:val="24"/>
          <w:szCs w:val="24"/>
          <w:lang w:val="nl-NL" w:eastAsia="vi-VN"/>
        </w:rPr>
        <w:t xml:space="preserve">- Nhằm nâng cao chất lượng sinh hoạt chuyên môn </w:t>
      </w:r>
      <w:r w:rsidR="00370A6F" w:rsidRPr="00E7508B">
        <w:rPr>
          <w:rFonts w:ascii="Times New Roman" w:eastAsia="Times New Roman" w:hAnsi="Times New Roman" w:cs="Times New Roman"/>
          <w:color w:val="333333"/>
          <w:sz w:val="24"/>
          <w:szCs w:val="24"/>
          <w:lang w:val="nl-NL" w:eastAsia="vi-VN"/>
        </w:rPr>
        <w:t>liên cấp</w:t>
      </w:r>
      <w:r w:rsidRPr="00E7508B">
        <w:rPr>
          <w:rFonts w:ascii="Times New Roman" w:eastAsia="Times New Roman" w:hAnsi="Times New Roman" w:cs="Times New Roman"/>
          <w:color w:val="333333"/>
          <w:sz w:val="24"/>
          <w:szCs w:val="24"/>
          <w:lang w:val="nl-NL" w:eastAsia="vi-VN"/>
        </w:rPr>
        <w:t xml:space="preserve"> từng bước nâng cao hiệu quả đổi mới PPDH. </w:t>
      </w:r>
      <w:r w:rsidR="00370A6F" w:rsidRPr="00E7508B">
        <w:rPr>
          <w:rFonts w:ascii="Times New Roman" w:eastAsia="Times New Roman" w:hAnsi="Times New Roman" w:cs="Times New Roman"/>
          <w:color w:val="333333"/>
          <w:sz w:val="24"/>
          <w:szCs w:val="24"/>
          <w:lang w:val="nl-NL" w:eastAsia="vi-VN"/>
        </w:rPr>
        <w:t>Nhằm tháo gỡ khó khăn trong quá trình giáo dục trẻ giữa hai nhà trường</w:t>
      </w:r>
      <w:r w:rsidR="00081208" w:rsidRPr="00E7508B">
        <w:rPr>
          <w:rFonts w:ascii="Times New Roman" w:eastAsia="Times New Roman" w:hAnsi="Times New Roman" w:cs="Times New Roman"/>
          <w:color w:val="00B050"/>
          <w:sz w:val="24"/>
          <w:szCs w:val="24"/>
          <w:lang w:val="nl-NL" w:eastAsia="vi-VN"/>
        </w:rPr>
        <w:t>.</w:t>
      </w:r>
    </w:p>
    <w:p w:rsidR="00757823" w:rsidRPr="00E7508B" w:rsidRDefault="00757823" w:rsidP="00806FA1">
      <w:pPr>
        <w:shd w:val="clear" w:color="auto" w:fill="FFFFFF"/>
        <w:spacing w:after="0" w:line="240" w:lineRule="auto"/>
        <w:ind w:firstLine="720"/>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color w:val="333333"/>
          <w:sz w:val="24"/>
          <w:szCs w:val="24"/>
          <w:lang w:val="nl-NL" w:eastAsia="vi-VN"/>
        </w:rPr>
        <w:t>- Trao đổi giải pháp quản lí đổi mới PPDH</w:t>
      </w:r>
      <w:r w:rsidR="003B2380" w:rsidRPr="00E7508B">
        <w:rPr>
          <w:rFonts w:ascii="Times New Roman" w:eastAsia="Times New Roman" w:hAnsi="Times New Roman" w:cs="Times New Roman"/>
          <w:color w:val="333333"/>
          <w:sz w:val="24"/>
          <w:szCs w:val="24"/>
          <w:lang w:val="nl-NL" w:eastAsia="vi-VN"/>
        </w:rPr>
        <w:t>,</w:t>
      </w:r>
      <w:r w:rsidRPr="00E7508B">
        <w:rPr>
          <w:rFonts w:ascii="Times New Roman" w:eastAsia="Times New Roman" w:hAnsi="Times New Roman" w:cs="Times New Roman"/>
          <w:color w:val="333333"/>
          <w:sz w:val="24"/>
          <w:szCs w:val="24"/>
          <w:lang w:val="nl-NL" w:eastAsia="vi-VN"/>
        </w:rPr>
        <w:t xml:space="preserve"> khắc phục những hạn chế, vướng mắc, khó khăn trong quá trình thực hiện.</w:t>
      </w:r>
    </w:p>
    <w:p w:rsidR="00757823" w:rsidRPr="00E7508B" w:rsidRDefault="00757823" w:rsidP="00806FA1">
      <w:pPr>
        <w:shd w:val="clear" w:color="auto" w:fill="FFFFFF"/>
        <w:spacing w:after="0" w:line="240" w:lineRule="auto"/>
        <w:ind w:firstLine="720"/>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color w:val="333333"/>
          <w:sz w:val="24"/>
          <w:szCs w:val="24"/>
          <w:lang w:val="nl-NL" w:eastAsia="vi-VN"/>
        </w:rPr>
        <w:t>- Hỗ trợ lẫn nhau, chia sẻ kinh nghiệm trong công tác bồi dưỡng, xây dựng và phát triển đội ngũ CBQL, GV đáp ứng yêu cầu đổi mới giáo dục</w:t>
      </w:r>
      <w:r w:rsidR="004D5086" w:rsidRPr="00E7508B">
        <w:rPr>
          <w:rFonts w:ascii="Times New Roman" w:eastAsia="Times New Roman" w:hAnsi="Times New Roman" w:cs="Times New Roman"/>
          <w:color w:val="333333"/>
          <w:sz w:val="24"/>
          <w:szCs w:val="24"/>
          <w:lang w:val="nl-NL" w:eastAsia="vi-VN"/>
        </w:rPr>
        <w:t>, xây dựng môi trường giáo dục phù hợp với thực tiễn</w:t>
      </w:r>
      <w:r w:rsidRPr="00E7508B">
        <w:rPr>
          <w:rFonts w:ascii="Times New Roman" w:eastAsia="Times New Roman" w:hAnsi="Times New Roman" w:cs="Times New Roman"/>
          <w:color w:val="333333"/>
          <w:sz w:val="24"/>
          <w:szCs w:val="24"/>
          <w:lang w:val="nl-NL" w:eastAsia="vi-VN"/>
        </w:rPr>
        <w:t>.</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b/>
          <w:bCs/>
          <w:color w:val="333333"/>
          <w:sz w:val="24"/>
          <w:szCs w:val="24"/>
          <w:lang w:val="nl-NL" w:eastAsia="vi-VN"/>
        </w:rPr>
        <w:t>          2. Yêu cầu</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b/>
          <w:bCs/>
          <w:color w:val="333333"/>
          <w:sz w:val="24"/>
          <w:szCs w:val="24"/>
          <w:lang w:val="nl-NL" w:eastAsia="vi-VN"/>
        </w:rPr>
        <w:t>          </w:t>
      </w:r>
      <w:r w:rsidRPr="00E7508B">
        <w:rPr>
          <w:rFonts w:ascii="Times New Roman" w:eastAsia="Times New Roman" w:hAnsi="Times New Roman" w:cs="Times New Roman"/>
          <w:color w:val="333333"/>
          <w:sz w:val="24"/>
          <w:szCs w:val="24"/>
          <w:lang w:val="nl-NL" w:eastAsia="vi-VN"/>
        </w:rPr>
        <w:t xml:space="preserve">- </w:t>
      </w:r>
      <w:r w:rsidR="003B2380" w:rsidRPr="00E7508B">
        <w:rPr>
          <w:rFonts w:ascii="Times New Roman" w:eastAsia="Times New Roman" w:hAnsi="Times New Roman" w:cs="Times New Roman"/>
          <w:color w:val="333333"/>
          <w:sz w:val="24"/>
          <w:szCs w:val="24"/>
          <w:lang w:val="nl-NL" w:eastAsia="vi-VN"/>
        </w:rPr>
        <w:t>Đại diện của</w:t>
      </w:r>
      <w:r w:rsidR="002F1A83" w:rsidRPr="00E7508B">
        <w:rPr>
          <w:rFonts w:ascii="Times New Roman" w:eastAsia="Times New Roman" w:hAnsi="Times New Roman" w:cs="Times New Roman"/>
          <w:color w:val="333333"/>
          <w:sz w:val="24"/>
          <w:szCs w:val="24"/>
          <w:lang w:val="nl-NL" w:eastAsia="vi-VN"/>
        </w:rPr>
        <w:t xml:space="preserve"> </w:t>
      </w:r>
      <w:r w:rsidR="008E13B1" w:rsidRPr="00E7508B">
        <w:rPr>
          <w:rFonts w:ascii="Times New Roman" w:eastAsia="Times New Roman" w:hAnsi="Times New Roman" w:cs="Times New Roman"/>
          <w:color w:val="333333"/>
          <w:sz w:val="24"/>
          <w:szCs w:val="24"/>
          <w:lang w:val="nl-NL" w:eastAsia="vi-VN"/>
        </w:rPr>
        <w:t>2</w:t>
      </w:r>
      <w:r w:rsidR="003B2380" w:rsidRPr="00E7508B">
        <w:rPr>
          <w:rFonts w:ascii="Times New Roman" w:eastAsia="Times New Roman" w:hAnsi="Times New Roman" w:cs="Times New Roman"/>
          <w:color w:val="333333"/>
          <w:sz w:val="24"/>
          <w:szCs w:val="24"/>
          <w:lang w:val="nl-NL" w:eastAsia="vi-VN"/>
        </w:rPr>
        <w:t xml:space="preserve"> trường </w:t>
      </w:r>
      <w:r w:rsidRPr="00E7508B">
        <w:rPr>
          <w:rFonts w:ascii="Times New Roman" w:eastAsia="Times New Roman" w:hAnsi="Times New Roman" w:cs="Times New Roman"/>
          <w:color w:val="333333"/>
          <w:sz w:val="24"/>
          <w:szCs w:val="24"/>
          <w:lang w:val="nl-NL" w:eastAsia="vi-VN"/>
        </w:rPr>
        <w:t>dự thảo</w:t>
      </w:r>
      <w:r w:rsidR="004D5086" w:rsidRPr="00E7508B">
        <w:rPr>
          <w:rFonts w:ascii="Times New Roman" w:eastAsia="Times New Roman" w:hAnsi="Times New Roman" w:cs="Times New Roman"/>
          <w:color w:val="333333"/>
          <w:sz w:val="24"/>
          <w:szCs w:val="24"/>
          <w:lang w:val="nl-NL" w:eastAsia="vi-VN"/>
        </w:rPr>
        <w:t>,</w:t>
      </w:r>
      <w:r w:rsidRPr="00E7508B">
        <w:rPr>
          <w:rFonts w:ascii="Times New Roman" w:eastAsia="Times New Roman" w:hAnsi="Times New Roman" w:cs="Times New Roman"/>
          <w:color w:val="333333"/>
          <w:sz w:val="24"/>
          <w:szCs w:val="24"/>
          <w:lang w:val="nl-NL" w:eastAsia="vi-VN"/>
        </w:rPr>
        <w:t xml:space="preserve"> thống nhất </w:t>
      </w:r>
      <w:r w:rsidR="003B2380" w:rsidRPr="00E7508B">
        <w:rPr>
          <w:rFonts w:ascii="Times New Roman" w:eastAsia="Times New Roman" w:hAnsi="Times New Roman" w:cs="Times New Roman"/>
          <w:color w:val="333333"/>
          <w:sz w:val="24"/>
          <w:szCs w:val="24"/>
          <w:lang w:val="nl-NL" w:eastAsia="vi-VN"/>
        </w:rPr>
        <w:t>và</w:t>
      </w:r>
      <w:r w:rsidRPr="00E7508B">
        <w:rPr>
          <w:rFonts w:ascii="Times New Roman" w:eastAsia="Times New Roman" w:hAnsi="Times New Roman" w:cs="Times New Roman"/>
          <w:color w:val="333333"/>
          <w:sz w:val="24"/>
          <w:szCs w:val="24"/>
          <w:lang w:val="nl-NL" w:eastAsia="vi-VN"/>
        </w:rPr>
        <w:t xml:space="preserve"> xây kế hoạch sinh hoạt chuyên môn</w:t>
      </w:r>
      <w:r w:rsidR="008E13B1" w:rsidRPr="00E7508B">
        <w:rPr>
          <w:rFonts w:ascii="Times New Roman" w:eastAsia="Times New Roman" w:hAnsi="Times New Roman" w:cs="Times New Roman"/>
          <w:color w:val="333333"/>
          <w:sz w:val="24"/>
          <w:szCs w:val="24"/>
          <w:lang w:val="nl-NL" w:eastAsia="vi-VN"/>
        </w:rPr>
        <w:t xml:space="preserve"> liên cấp</w:t>
      </w:r>
      <w:r w:rsidRPr="00E7508B">
        <w:rPr>
          <w:rFonts w:ascii="Times New Roman" w:eastAsia="Times New Roman" w:hAnsi="Times New Roman" w:cs="Times New Roman"/>
          <w:color w:val="333333"/>
          <w:sz w:val="24"/>
          <w:szCs w:val="24"/>
          <w:lang w:val="nl-NL" w:eastAsia="vi-VN"/>
        </w:rPr>
        <w:t xml:space="preserve"> trong năm học, chuẩn bị các điều kiện về cơ sở vật chất, lớp học trong điều kiện của </w:t>
      </w:r>
      <w:r w:rsidR="003B2380" w:rsidRPr="00E7508B">
        <w:rPr>
          <w:rFonts w:ascii="Times New Roman" w:eastAsia="Times New Roman" w:hAnsi="Times New Roman" w:cs="Times New Roman"/>
          <w:color w:val="333333"/>
          <w:sz w:val="24"/>
          <w:szCs w:val="24"/>
          <w:lang w:val="nl-NL" w:eastAsia="vi-VN"/>
        </w:rPr>
        <w:t xml:space="preserve">mỗi </w:t>
      </w:r>
      <w:r w:rsidRPr="00E7508B">
        <w:rPr>
          <w:rFonts w:ascii="Times New Roman" w:eastAsia="Times New Roman" w:hAnsi="Times New Roman" w:cs="Times New Roman"/>
          <w:color w:val="333333"/>
          <w:sz w:val="24"/>
          <w:szCs w:val="24"/>
          <w:lang w:val="nl-NL" w:eastAsia="vi-VN"/>
        </w:rPr>
        <w:t>nhà trường</w:t>
      </w:r>
      <w:r w:rsidR="008E13B1" w:rsidRPr="00E7508B">
        <w:rPr>
          <w:rFonts w:ascii="Times New Roman" w:eastAsia="Times New Roman" w:hAnsi="Times New Roman" w:cs="Times New Roman"/>
          <w:color w:val="333333"/>
          <w:sz w:val="24"/>
          <w:szCs w:val="24"/>
          <w:lang w:val="nl-NL" w:eastAsia="vi-VN"/>
        </w:rPr>
        <w:t xml:space="preserve"> để tạo điều kiện thuận lợi cho buổi</w:t>
      </w:r>
      <w:r w:rsidRPr="00E7508B">
        <w:rPr>
          <w:rFonts w:ascii="Times New Roman" w:eastAsia="Times New Roman" w:hAnsi="Times New Roman" w:cs="Times New Roman"/>
          <w:color w:val="333333"/>
          <w:sz w:val="24"/>
          <w:szCs w:val="24"/>
          <w:lang w:val="nl-NL" w:eastAsia="vi-VN"/>
        </w:rPr>
        <w:t xml:space="preserve"> sinh hoạt.</w:t>
      </w:r>
    </w:p>
    <w:p w:rsidR="00757823" w:rsidRPr="00E7508B" w:rsidRDefault="00757823" w:rsidP="00806FA1">
      <w:pPr>
        <w:shd w:val="clear" w:color="auto" w:fill="FFFFFF"/>
        <w:spacing w:after="0" w:line="240" w:lineRule="auto"/>
        <w:ind w:firstLine="720"/>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color w:val="333333"/>
          <w:sz w:val="24"/>
          <w:szCs w:val="24"/>
          <w:lang w:val="nl-NL" w:eastAsia="vi-VN"/>
        </w:rPr>
        <w:t xml:space="preserve">- Lãnh đạo </w:t>
      </w:r>
      <w:r w:rsidR="008E13B1" w:rsidRPr="00E7508B">
        <w:rPr>
          <w:rFonts w:ascii="Times New Roman" w:eastAsia="Times New Roman" w:hAnsi="Times New Roman" w:cs="Times New Roman"/>
          <w:color w:val="333333"/>
          <w:sz w:val="24"/>
          <w:szCs w:val="24"/>
          <w:lang w:val="nl-NL" w:eastAsia="vi-VN"/>
        </w:rPr>
        <w:t>hai nhà trường</w:t>
      </w:r>
      <w:r w:rsidRPr="00E7508B">
        <w:rPr>
          <w:rFonts w:ascii="Times New Roman" w:eastAsia="Times New Roman" w:hAnsi="Times New Roman" w:cs="Times New Roman"/>
          <w:color w:val="333333"/>
          <w:sz w:val="24"/>
          <w:szCs w:val="24"/>
          <w:lang w:val="nl-NL" w:eastAsia="vi-VN"/>
        </w:rPr>
        <w:t xml:space="preserve"> phân công, quán triệt và tạo điều kiện cho CB, GV tham gia SHCM </w:t>
      </w:r>
      <w:r w:rsidR="007B0ABD" w:rsidRPr="00E7508B">
        <w:rPr>
          <w:rFonts w:ascii="Times New Roman" w:eastAsia="Times New Roman" w:hAnsi="Times New Roman" w:cs="Times New Roman"/>
          <w:color w:val="333333"/>
          <w:sz w:val="24"/>
          <w:szCs w:val="24"/>
          <w:lang w:val="nl-NL" w:eastAsia="vi-VN"/>
        </w:rPr>
        <w:t xml:space="preserve">liên cấp </w:t>
      </w:r>
      <w:r w:rsidRPr="00E7508B">
        <w:rPr>
          <w:rFonts w:ascii="Times New Roman" w:eastAsia="Times New Roman" w:hAnsi="Times New Roman" w:cs="Times New Roman"/>
          <w:color w:val="333333"/>
          <w:sz w:val="24"/>
          <w:szCs w:val="24"/>
          <w:lang w:val="nl-NL" w:eastAsia="vi-VN"/>
        </w:rPr>
        <w:t>đảm bảo theo kế hoạch xây dựng đạt hiệu quả.</w:t>
      </w:r>
    </w:p>
    <w:p w:rsidR="00923DB4" w:rsidRPr="00E7508B" w:rsidRDefault="00757823" w:rsidP="00806FA1">
      <w:pPr>
        <w:shd w:val="clear" w:color="auto" w:fill="FFFFFF"/>
        <w:spacing w:after="0" w:line="240" w:lineRule="auto"/>
        <w:jc w:val="both"/>
        <w:rPr>
          <w:rFonts w:ascii="Times New Roman" w:eastAsia="Times New Roman" w:hAnsi="Times New Roman" w:cs="Times New Roman"/>
          <w:b/>
          <w:bCs/>
          <w:color w:val="333333"/>
          <w:sz w:val="24"/>
          <w:szCs w:val="24"/>
          <w:lang w:val="nl-NL" w:eastAsia="vi-VN"/>
        </w:rPr>
      </w:pPr>
      <w:r w:rsidRPr="00E7508B">
        <w:rPr>
          <w:rFonts w:ascii="Times New Roman" w:eastAsia="Times New Roman" w:hAnsi="Times New Roman" w:cs="Times New Roman"/>
          <w:b/>
          <w:bCs/>
          <w:color w:val="333333"/>
          <w:sz w:val="24"/>
          <w:szCs w:val="24"/>
          <w:lang w:val="nl-NL" w:eastAsia="vi-VN"/>
        </w:rPr>
        <w:t>          II. Nội dun</w:t>
      </w:r>
      <w:r w:rsidR="00923DB4" w:rsidRPr="00E7508B">
        <w:rPr>
          <w:rFonts w:ascii="Times New Roman" w:eastAsia="Times New Roman" w:hAnsi="Times New Roman" w:cs="Times New Roman"/>
          <w:b/>
          <w:bCs/>
          <w:color w:val="333333"/>
          <w:sz w:val="24"/>
          <w:szCs w:val="24"/>
          <w:lang w:val="nl-NL" w:eastAsia="vi-VN"/>
        </w:rPr>
        <w:t>g</w:t>
      </w:r>
    </w:p>
    <w:p w:rsidR="00923DB4" w:rsidRPr="00E7508B" w:rsidRDefault="00923DB4" w:rsidP="00806FA1">
      <w:pPr>
        <w:shd w:val="clear" w:color="auto" w:fill="FFFFFF"/>
        <w:spacing w:after="0" w:line="240" w:lineRule="auto"/>
        <w:jc w:val="both"/>
        <w:rPr>
          <w:rFonts w:ascii="Times New Roman" w:eastAsia="Times New Roman" w:hAnsi="Times New Roman" w:cs="Times New Roman"/>
          <w:color w:val="00B050"/>
          <w:sz w:val="24"/>
          <w:szCs w:val="24"/>
          <w:lang w:val="nl-NL" w:eastAsia="vi-VN"/>
        </w:rPr>
      </w:pPr>
      <w:r w:rsidRPr="00E7508B">
        <w:rPr>
          <w:rFonts w:ascii="Times New Roman" w:eastAsia="Times New Roman" w:hAnsi="Times New Roman" w:cs="Times New Roman"/>
          <w:b/>
          <w:bCs/>
          <w:color w:val="333333"/>
          <w:sz w:val="24"/>
          <w:szCs w:val="24"/>
          <w:lang w:val="nl-NL" w:eastAsia="vi-VN"/>
        </w:rPr>
        <w:tab/>
        <w:t xml:space="preserve">- </w:t>
      </w:r>
      <w:r w:rsidR="00757823" w:rsidRPr="00E7508B">
        <w:rPr>
          <w:rFonts w:ascii="Times New Roman" w:eastAsia="Times New Roman" w:hAnsi="Times New Roman" w:cs="Times New Roman"/>
          <w:color w:val="333333"/>
          <w:sz w:val="24"/>
          <w:szCs w:val="24"/>
          <w:lang w:val="nl-NL" w:eastAsia="vi-VN"/>
        </w:rPr>
        <w:t>Hội thảo trao đổi sinh hoạt chuyên môn theo hướng nghiên cứu bài học</w:t>
      </w:r>
      <w:r w:rsidR="00E36304" w:rsidRPr="00E7508B">
        <w:rPr>
          <w:rFonts w:ascii="Times New Roman" w:eastAsia="Times New Roman" w:hAnsi="Times New Roman" w:cs="Times New Roman"/>
          <w:color w:val="333333"/>
          <w:sz w:val="24"/>
          <w:szCs w:val="24"/>
          <w:lang w:val="nl-NL" w:eastAsia="vi-VN"/>
        </w:rPr>
        <w:t xml:space="preserve">, chia sẻ cách </w:t>
      </w:r>
      <w:r w:rsidR="00E36304" w:rsidRPr="00E7508B">
        <w:rPr>
          <w:rFonts w:ascii="Times New Roman" w:eastAsia="Times New Roman" w:hAnsi="Times New Roman" w:cs="Times New Roman"/>
          <w:color w:val="00B050"/>
          <w:sz w:val="24"/>
          <w:szCs w:val="24"/>
          <w:lang w:val="nl-NL" w:eastAsia="vi-VN"/>
        </w:rPr>
        <w:t>tổ chức HĐGD lấy trẻ làm trung tâm, giúp trẻ hứng thú thể hiện năng lực bản thân..</w:t>
      </w:r>
      <w:r w:rsidR="00757823" w:rsidRPr="00E7508B">
        <w:rPr>
          <w:rFonts w:ascii="Times New Roman" w:eastAsia="Times New Roman" w:hAnsi="Times New Roman" w:cs="Times New Roman"/>
          <w:color w:val="00B050"/>
          <w:sz w:val="24"/>
          <w:szCs w:val="24"/>
          <w:lang w:val="nl-NL" w:eastAsia="vi-VN"/>
        </w:rPr>
        <w:t>.</w:t>
      </w:r>
    </w:p>
    <w:p w:rsidR="00923DB4" w:rsidRPr="00E7508B" w:rsidRDefault="00923DB4" w:rsidP="00806FA1">
      <w:pPr>
        <w:shd w:val="clear" w:color="auto" w:fill="FFFFFF"/>
        <w:spacing w:after="0" w:line="240" w:lineRule="auto"/>
        <w:jc w:val="both"/>
        <w:rPr>
          <w:rFonts w:ascii="Times New Roman" w:eastAsia="Times New Roman" w:hAnsi="Times New Roman" w:cs="Times New Roman"/>
          <w:color w:val="00B050"/>
          <w:sz w:val="24"/>
          <w:szCs w:val="24"/>
          <w:lang w:val="nl-NL" w:eastAsia="vi-VN"/>
        </w:rPr>
      </w:pPr>
      <w:r w:rsidRPr="00E7508B">
        <w:rPr>
          <w:rFonts w:ascii="Times New Roman" w:eastAsia="Times New Roman" w:hAnsi="Times New Roman" w:cs="Times New Roman"/>
          <w:color w:val="333333"/>
          <w:sz w:val="24"/>
          <w:szCs w:val="24"/>
          <w:lang w:val="nl-NL" w:eastAsia="vi-VN"/>
        </w:rPr>
        <w:tab/>
        <w:t xml:space="preserve">- </w:t>
      </w:r>
      <w:r w:rsidR="007B0ABD" w:rsidRPr="00E7508B">
        <w:rPr>
          <w:rFonts w:ascii="Times New Roman" w:eastAsia="Times New Roman" w:hAnsi="Times New Roman" w:cs="Times New Roman"/>
          <w:color w:val="333333"/>
          <w:sz w:val="24"/>
          <w:szCs w:val="24"/>
          <w:lang w:val="nl-NL" w:eastAsia="vi-VN"/>
        </w:rPr>
        <w:t xml:space="preserve">Thảo luận những vấn đề vướng mắc của giáo viên hai nhà trường còn </w:t>
      </w:r>
      <w:r w:rsidR="00806FA1" w:rsidRPr="00E7508B">
        <w:rPr>
          <w:rFonts w:ascii="Times New Roman" w:eastAsia="Times New Roman" w:hAnsi="Times New Roman" w:cs="Times New Roman"/>
          <w:color w:val="333333"/>
          <w:sz w:val="24"/>
          <w:szCs w:val="24"/>
          <w:lang w:val="nl-NL" w:eastAsia="vi-VN"/>
        </w:rPr>
        <w:t>gặp</w:t>
      </w:r>
      <w:r w:rsidR="007B0ABD" w:rsidRPr="00E7508B">
        <w:rPr>
          <w:rFonts w:ascii="Times New Roman" w:eastAsia="Times New Roman" w:hAnsi="Times New Roman" w:cs="Times New Roman"/>
          <w:color w:val="333333"/>
          <w:sz w:val="24"/>
          <w:szCs w:val="24"/>
          <w:lang w:val="nl-NL" w:eastAsia="vi-VN"/>
        </w:rPr>
        <w:t xml:space="preserve"> </w:t>
      </w:r>
      <w:r w:rsidR="00806FA1" w:rsidRPr="00E7508B">
        <w:rPr>
          <w:rFonts w:ascii="Times New Roman" w:eastAsia="Times New Roman" w:hAnsi="Times New Roman" w:cs="Times New Roman"/>
          <w:color w:val="333333"/>
          <w:sz w:val="24"/>
          <w:szCs w:val="24"/>
          <w:lang w:val="nl-NL" w:eastAsia="vi-VN"/>
        </w:rPr>
        <w:t xml:space="preserve">(Thống nhất cách phát âm chữ cái, hướng dẫn nét chữ cho trẻ…) </w:t>
      </w:r>
      <w:r w:rsidR="007B0ABD" w:rsidRPr="00E7508B">
        <w:rPr>
          <w:rFonts w:ascii="Times New Roman" w:eastAsia="Times New Roman" w:hAnsi="Times New Roman" w:cs="Times New Roman"/>
          <w:color w:val="333333"/>
          <w:sz w:val="24"/>
          <w:szCs w:val="24"/>
          <w:lang w:val="nl-NL" w:eastAsia="vi-VN"/>
        </w:rPr>
        <w:t>trong quá trình giảng dạy để tìm ra giải pháp tháo gỡ phù hợp trong thời gian tới.</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b/>
          <w:bCs/>
          <w:color w:val="333333"/>
          <w:sz w:val="24"/>
          <w:szCs w:val="24"/>
          <w:lang w:val="nl-NL" w:eastAsia="vi-VN"/>
        </w:rPr>
        <w:t>          III. Thành phần, thời gian, địa điểm</w:t>
      </w:r>
      <w:r w:rsidR="00E36304" w:rsidRPr="00E7508B">
        <w:rPr>
          <w:rFonts w:ascii="Times New Roman" w:eastAsia="Times New Roman" w:hAnsi="Times New Roman" w:cs="Times New Roman"/>
          <w:b/>
          <w:bCs/>
          <w:color w:val="333333"/>
          <w:sz w:val="24"/>
          <w:szCs w:val="24"/>
          <w:lang w:val="nl-NL" w:eastAsia="vi-VN"/>
        </w:rPr>
        <w:t>, nội dung</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nl-NL" w:eastAsia="vi-VN"/>
        </w:rPr>
      </w:pPr>
      <w:r w:rsidRPr="00E7508B">
        <w:rPr>
          <w:rFonts w:ascii="Times New Roman" w:eastAsia="Times New Roman" w:hAnsi="Times New Roman" w:cs="Times New Roman"/>
          <w:b/>
          <w:bCs/>
          <w:color w:val="333333"/>
          <w:sz w:val="24"/>
          <w:szCs w:val="24"/>
          <w:lang w:val="nl-NL" w:eastAsia="vi-VN"/>
        </w:rPr>
        <w:t>          1. Thành phần: </w:t>
      </w:r>
      <w:r w:rsidR="00923468" w:rsidRPr="00E7508B">
        <w:rPr>
          <w:rFonts w:ascii="Times New Roman" w:eastAsia="Times New Roman" w:hAnsi="Times New Roman" w:cs="Times New Roman"/>
          <w:color w:val="333333"/>
          <w:sz w:val="24"/>
          <w:szCs w:val="24"/>
          <w:lang w:val="nl-NL" w:eastAsia="vi-VN"/>
        </w:rPr>
        <w:t xml:space="preserve">BGH; </w:t>
      </w:r>
      <w:r w:rsidRPr="00E7508B">
        <w:rPr>
          <w:rFonts w:ascii="Times New Roman" w:eastAsia="Times New Roman" w:hAnsi="Times New Roman" w:cs="Times New Roman"/>
          <w:color w:val="333333"/>
          <w:sz w:val="24"/>
          <w:szCs w:val="24"/>
          <w:lang w:val="nl-NL" w:eastAsia="vi-VN"/>
        </w:rPr>
        <w:t xml:space="preserve">giáo viên </w:t>
      </w:r>
      <w:r w:rsidR="00923468" w:rsidRPr="00E7508B">
        <w:rPr>
          <w:rFonts w:ascii="Times New Roman" w:eastAsia="Times New Roman" w:hAnsi="Times New Roman" w:cs="Times New Roman"/>
          <w:color w:val="333333"/>
          <w:sz w:val="24"/>
          <w:szCs w:val="24"/>
          <w:lang w:val="nl-NL" w:eastAsia="vi-VN"/>
        </w:rPr>
        <w:t>khối 1 trường Tiểu học và giáo viên dạy khối 5 tuổi trường MN Toàn Thắng.</w:t>
      </w:r>
    </w:p>
    <w:p w:rsidR="00757823" w:rsidRPr="004412FF" w:rsidRDefault="00757823" w:rsidP="00806FA1">
      <w:pPr>
        <w:shd w:val="clear" w:color="auto" w:fill="FFFFFF"/>
        <w:spacing w:after="0" w:line="240" w:lineRule="auto"/>
        <w:ind w:firstLine="720"/>
        <w:jc w:val="both"/>
        <w:rPr>
          <w:rFonts w:ascii="Times New Roman" w:eastAsia="Times New Roman" w:hAnsi="Times New Roman" w:cs="Times New Roman"/>
          <w:b/>
          <w:bCs/>
          <w:color w:val="333333"/>
          <w:sz w:val="24"/>
          <w:szCs w:val="24"/>
          <w:lang w:eastAsia="vi-VN"/>
        </w:rPr>
      </w:pPr>
      <w:r w:rsidRPr="004412FF">
        <w:rPr>
          <w:rFonts w:ascii="Times New Roman" w:eastAsia="Times New Roman" w:hAnsi="Times New Roman" w:cs="Times New Roman"/>
          <w:b/>
          <w:bCs/>
          <w:color w:val="333333"/>
          <w:sz w:val="24"/>
          <w:szCs w:val="24"/>
          <w:lang w:eastAsia="vi-VN"/>
        </w:rPr>
        <w:t xml:space="preserve">2. </w:t>
      </w:r>
      <w:proofErr w:type="spellStart"/>
      <w:r w:rsidRPr="004412FF">
        <w:rPr>
          <w:rFonts w:ascii="Times New Roman" w:eastAsia="Times New Roman" w:hAnsi="Times New Roman" w:cs="Times New Roman"/>
          <w:b/>
          <w:bCs/>
          <w:color w:val="333333"/>
          <w:sz w:val="24"/>
          <w:szCs w:val="24"/>
          <w:lang w:eastAsia="vi-VN"/>
        </w:rPr>
        <w:t>Thời</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gian</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thực</w:t>
      </w:r>
      <w:proofErr w:type="spellEnd"/>
      <w:r w:rsidRPr="004412FF">
        <w:rPr>
          <w:rFonts w:ascii="Times New Roman" w:eastAsia="Times New Roman" w:hAnsi="Times New Roman" w:cs="Times New Roman"/>
          <w:b/>
          <w:bCs/>
          <w:color w:val="333333"/>
          <w:sz w:val="24"/>
          <w:szCs w:val="24"/>
          <w:lang w:eastAsia="vi-VN"/>
        </w:rPr>
        <w:t xml:space="preserve"> </w:t>
      </w:r>
      <w:proofErr w:type="spellStart"/>
      <w:r w:rsidRPr="004412FF">
        <w:rPr>
          <w:rFonts w:ascii="Times New Roman" w:eastAsia="Times New Roman" w:hAnsi="Times New Roman" w:cs="Times New Roman"/>
          <w:b/>
          <w:bCs/>
          <w:color w:val="333333"/>
          <w:sz w:val="24"/>
          <w:szCs w:val="24"/>
          <w:lang w:eastAsia="vi-VN"/>
        </w:rPr>
        <w:t>hiện</w:t>
      </w:r>
      <w:proofErr w:type="spellEnd"/>
    </w:p>
    <w:p w:rsidR="002F1A83" w:rsidRPr="004412FF" w:rsidRDefault="00923468" w:rsidP="00806FA1">
      <w:pPr>
        <w:shd w:val="clear" w:color="auto" w:fill="FFFFFF"/>
        <w:spacing w:after="0" w:line="240" w:lineRule="auto"/>
        <w:ind w:firstLine="720"/>
        <w:jc w:val="both"/>
        <w:rPr>
          <w:rFonts w:ascii="Times New Roman" w:eastAsia="Times New Roman" w:hAnsi="Times New Roman" w:cs="Times New Roman"/>
          <w:color w:val="333333"/>
          <w:sz w:val="24"/>
          <w:szCs w:val="24"/>
          <w:lang w:eastAsia="vi-VN"/>
        </w:rPr>
      </w:pPr>
      <w:r w:rsidRPr="004412FF">
        <w:rPr>
          <w:rFonts w:ascii="Times New Roman" w:eastAsia="Times New Roman" w:hAnsi="Times New Roman" w:cs="Times New Roman"/>
          <w:bCs/>
          <w:color w:val="333333"/>
          <w:sz w:val="24"/>
          <w:szCs w:val="24"/>
          <w:lang w:eastAsia="vi-VN"/>
        </w:rPr>
        <w:t xml:space="preserve">- </w:t>
      </w:r>
      <w:proofErr w:type="spellStart"/>
      <w:r w:rsidRPr="004412FF">
        <w:rPr>
          <w:rFonts w:ascii="Times New Roman" w:eastAsia="Times New Roman" w:hAnsi="Times New Roman" w:cs="Times New Roman"/>
          <w:bCs/>
          <w:color w:val="333333"/>
          <w:sz w:val="24"/>
          <w:szCs w:val="24"/>
          <w:lang w:eastAsia="vi-VN"/>
        </w:rPr>
        <w:t>Ngày</w:t>
      </w:r>
      <w:proofErr w:type="spellEnd"/>
      <w:r w:rsidRPr="004412FF">
        <w:rPr>
          <w:rFonts w:ascii="Times New Roman" w:eastAsia="Times New Roman" w:hAnsi="Times New Roman" w:cs="Times New Roman"/>
          <w:bCs/>
          <w:color w:val="333333"/>
          <w:sz w:val="24"/>
          <w:szCs w:val="24"/>
          <w:lang w:eastAsia="vi-VN"/>
        </w:rPr>
        <w:t xml:space="preserve"> 2</w:t>
      </w:r>
      <w:r w:rsidR="00E7508B">
        <w:rPr>
          <w:rFonts w:ascii="Times New Roman" w:eastAsia="Times New Roman" w:hAnsi="Times New Roman" w:cs="Times New Roman"/>
          <w:bCs/>
          <w:color w:val="333333"/>
          <w:sz w:val="24"/>
          <w:szCs w:val="24"/>
          <w:lang w:val="vi-VN" w:eastAsia="vi-VN"/>
        </w:rPr>
        <w:t>9</w:t>
      </w:r>
      <w:r w:rsidRPr="004412FF">
        <w:rPr>
          <w:rFonts w:ascii="Times New Roman" w:eastAsia="Times New Roman" w:hAnsi="Times New Roman" w:cs="Times New Roman"/>
          <w:bCs/>
          <w:color w:val="333333"/>
          <w:sz w:val="24"/>
          <w:szCs w:val="24"/>
          <w:lang w:eastAsia="vi-VN"/>
        </w:rPr>
        <w:t>/02</w:t>
      </w:r>
      <w:r w:rsidR="002F1A83" w:rsidRPr="004412FF">
        <w:rPr>
          <w:rFonts w:ascii="Times New Roman" w:eastAsia="Times New Roman" w:hAnsi="Times New Roman" w:cs="Times New Roman"/>
          <w:bCs/>
          <w:color w:val="333333"/>
          <w:sz w:val="24"/>
          <w:szCs w:val="24"/>
          <w:lang w:eastAsia="vi-VN"/>
        </w:rPr>
        <w:t>/202</w:t>
      </w:r>
      <w:r w:rsidR="00857C16" w:rsidRPr="004412FF">
        <w:rPr>
          <w:rFonts w:ascii="Times New Roman" w:eastAsia="Times New Roman" w:hAnsi="Times New Roman" w:cs="Times New Roman"/>
          <w:bCs/>
          <w:color w:val="333333"/>
          <w:sz w:val="24"/>
          <w:szCs w:val="24"/>
          <w:lang w:eastAsia="vi-VN"/>
        </w:rPr>
        <w:t>4</w:t>
      </w:r>
    </w:p>
    <w:p w:rsidR="00757823" w:rsidRPr="004412FF" w:rsidRDefault="002F1A83" w:rsidP="00806FA1">
      <w:pPr>
        <w:shd w:val="clear" w:color="auto" w:fill="FFFFFF"/>
        <w:spacing w:after="0" w:line="240" w:lineRule="auto"/>
        <w:jc w:val="both"/>
        <w:rPr>
          <w:rFonts w:ascii="Times New Roman" w:eastAsia="Times New Roman" w:hAnsi="Times New Roman" w:cs="Times New Roman"/>
          <w:color w:val="333333"/>
          <w:sz w:val="24"/>
          <w:szCs w:val="24"/>
          <w:lang w:eastAsia="vi-VN"/>
        </w:rPr>
      </w:pPr>
      <w:r w:rsidRPr="004412FF">
        <w:rPr>
          <w:rFonts w:ascii="Times New Roman" w:eastAsia="Times New Roman" w:hAnsi="Times New Roman" w:cs="Times New Roman"/>
          <w:b/>
          <w:bCs/>
          <w:color w:val="333333"/>
          <w:sz w:val="24"/>
          <w:szCs w:val="24"/>
          <w:lang w:eastAsia="vi-VN"/>
        </w:rPr>
        <w:t>         </w:t>
      </w:r>
      <w:r w:rsidR="00E36304" w:rsidRPr="004412FF">
        <w:rPr>
          <w:rFonts w:ascii="Times New Roman" w:eastAsia="Times New Roman" w:hAnsi="Times New Roman" w:cs="Times New Roman"/>
          <w:b/>
          <w:bCs/>
          <w:color w:val="333333"/>
          <w:sz w:val="24"/>
          <w:szCs w:val="24"/>
          <w:lang w:eastAsia="vi-VN"/>
        </w:rPr>
        <w:tab/>
      </w:r>
      <w:r w:rsidR="00B153A0" w:rsidRPr="004412FF">
        <w:rPr>
          <w:rFonts w:ascii="Times New Roman" w:eastAsia="Times New Roman" w:hAnsi="Times New Roman" w:cs="Times New Roman"/>
          <w:b/>
          <w:bCs/>
          <w:color w:val="333333"/>
          <w:sz w:val="24"/>
          <w:szCs w:val="24"/>
          <w:lang w:eastAsia="vi-VN"/>
        </w:rPr>
        <w:t xml:space="preserve">3. </w:t>
      </w:r>
      <w:proofErr w:type="spellStart"/>
      <w:r w:rsidR="00B153A0" w:rsidRPr="004412FF">
        <w:rPr>
          <w:rFonts w:ascii="Times New Roman" w:eastAsia="Times New Roman" w:hAnsi="Times New Roman" w:cs="Times New Roman"/>
          <w:b/>
          <w:bCs/>
          <w:color w:val="333333"/>
          <w:sz w:val="24"/>
          <w:szCs w:val="24"/>
          <w:lang w:eastAsia="vi-VN"/>
        </w:rPr>
        <w:t>Địa</w:t>
      </w:r>
      <w:proofErr w:type="spellEnd"/>
      <w:r w:rsidR="00B153A0" w:rsidRPr="004412FF">
        <w:rPr>
          <w:rFonts w:ascii="Times New Roman" w:eastAsia="Times New Roman" w:hAnsi="Times New Roman" w:cs="Times New Roman"/>
          <w:b/>
          <w:bCs/>
          <w:color w:val="333333"/>
          <w:sz w:val="24"/>
          <w:szCs w:val="24"/>
          <w:lang w:eastAsia="vi-VN"/>
        </w:rPr>
        <w:t xml:space="preserve"> </w:t>
      </w:r>
      <w:proofErr w:type="spellStart"/>
      <w:r w:rsidR="00B153A0" w:rsidRPr="004412FF">
        <w:rPr>
          <w:rFonts w:ascii="Times New Roman" w:eastAsia="Times New Roman" w:hAnsi="Times New Roman" w:cs="Times New Roman"/>
          <w:b/>
          <w:bCs/>
          <w:color w:val="333333"/>
          <w:sz w:val="24"/>
          <w:szCs w:val="24"/>
          <w:lang w:eastAsia="vi-VN"/>
        </w:rPr>
        <w:t>điểm</w:t>
      </w:r>
      <w:proofErr w:type="spellEnd"/>
      <w:r w:rsidR="00B153A0" w:rsidRPr="004412FF">
        <w:rPr>
          <w:rFonts w:ascii="Times New Roman" w:eastAsia="Times New Roman" w:hAnsi="Times New Roman" w:cs="Times New Roman"/>
          <w:b/>
          <w:bCs/>
          <w:color w:val="333333"/>
          <w:sz w:val="24"/>
          <w:szCs w:val="24"/>
          <w:lang w:eastAsia="vi-VN"/>
        </w:rPr>
        <w:t xml:space="preserve"> </w:t>
      </w:r>
      <w:proofErr w:type="spellStart"/>
      <w:r w:rsidR="00B153A0" w:rsidRPr="004412FF">
        <w:rPr>
          <w:rFonts w:ascii="Times New Roman" w:eastAsia="Times New Roman" w:hAnsi="Times New Roman" w:cs="Times New Roman"/>
          <w:b/>
          <w:bCs/>
          <w:color w:val="333333"/>
          <w:sz w:val="24"/>
          <w:szCs w:val="24"/>
          <w:lang w:eastAsia="vi-VN"/>
        </w:rPr>
        <w:t>tổ</w:t>
      </w:r>
      <w:proofErr w:type="spellEnd"/>
      <w:r w:rsidR="00B153A0" w:rsidRPr="004412FF">
        <w:rPr>
          <w:rFonts w:ascii="Times New Roman" w:eastAsia="Times New Roman" w:hAnsi="Times New Roman" w:cs="Times New Roman"/>
          <w:b/>
          <w:bCs/>
          <w:color w:val="333333"/>
          <w:sz w:val="24"/>
          <w:szCs w:val="24"/>
          <w:lang w:eastAsia="vi-VN"/>
        </w:rPr>
        <w:t xml:space="preserve"> </w:t>
      </w:r>
      <w:proofErr w:type="spellStart"/>
      <w:r w:rsidR="00B153A0" w:rsidRPr="004412FF">
        <w:rPr>
          <w:rFonts w:ascii="Times New Roman" w:eastAsia="Times New Roman" w:hAnsi="Times New Roman" w:cs="Times New Roman"/>
          <w:b/>
          <w:bCs/>
          <w:color w:val="333333"/>
          <w:sz w:val="24"/>
          <w:szCs w:val="24"/>
          <w:lang w:eastAsia="vi-VN"/>
        </w:rPr>
        <w:t>chức</w:t>
      </w:r>
      <w:proofErr w:type="spellEnd"/>
      <w:r w:rsidR="00B153A0" w:rsidRPr="004412FF">
        <w:rPr>
          <w:rFonts w:ascii="Times New Roman" w:eastAsia="Times New Roman" w:hAnsi="Times New Roman" w:cs="Times New Roman"/>
          <w:b/>
          <w:bCs/>
          <w:color w:val="333333"/>
          <w:sz w:val="24"/>
          <w:szCs w:val="24"/>
          <w:lang w:eastAsia="vi-VN"/>
        </w:rPr>
        <w:t>: </w:t>
      </w:r>
      <w:proofErr w:type="spellStart"/>
      <w:r w:rsidR="00757823" w:rsidRPr="004412FF">
        <w:rPr>
          <w:rFonts w:ascii="Times New Roman" w:eastAsia="Times New Roman" w:hAnsi="Times New Roman" w:cs="Times New Roman"/>
          <w:color w:val="333333"/>
          <w:sz w:val="24"/>
          <w:szCs w:val="24"/>
          <w:lang w:eastAsia="vi-VN"/>
        </w:rPr>
        <w:t>Trường</w:t>
      </w:r>
      <w:proofErr w:type="spellEnd"/>
      <w:r w:rsidR="00757823" w:rsidRPr="004412FF">
        <w:rPr>
          <w:rFonts w:ascii="Times New Roman" w:eastAsia="Times New Roman" w:hAnsi="Times New Roman" w:cs="Times New Roman"/>
          <w:color w:val="333333"/>
          <w:sz w:val="24"/>
          <w:szCs w:val="24"/>
          <w:lang w:eastAsia="vi-VN"/>
        </w:rPr>
        <w:t xml:space="preserve"> </w:t>
      </w:r>
      <w:proofErr w:type="spellStart"/>
      <w:r w:rsidR="00FD7CE2" w:rsidRPr="004412FF">
        <w:rPr>
          <w:rFonts w:ascii="Times New Roman" w:eastAsia="Times New Roman" w:hAnsi="Times New Roman" w:cs="Times New Roman"/>
          <w:color w:val="333333"/>
          <w:sz w:val="24"/>
          <w:szCs w:val="24"/>
          <w:lang w:eastAsia="vi-VN"/>
        </w:rPr>
        <w:t>Mầm</w:t>
      </w:r>
      <w:proofErr w:type="spellEnd"/>
      <w:r w:rsidR="00FD7CE2" w:rsidRPr="004412FF">
        <w:rPr>
          <w:rFonts w:ascii="Times New Roman" w:eastAsia="Times New Roman" w:hAnsi="Times New Roman" w:cs="Times New Roman"/>
          <w:color w:val="333333"/>
          <w:sz w:val="24"/>
          <w:szCs w:val="24"/>
          <w:lang w:eastAsia="vi-VN"/>
        </w:rPr>
        <w:t xml:space="preserve"> non</w:t>
      </w:r>
      <w:r w:rsidR="00D64AF6" w:rsidRPr="004412FF">
        <w:rPr>
          <w:rFonts w:ascii="Times New Roman" w:eastAsia="Times New Roman" w:hAnsi="Times New Roman" w:cs="Times New Roman"/>
          <w:color w:val="333333"/>
          <w:sz w:val="24"/>
          <w:szCs w:val="24"/>
          <w:lang w:eastAsia="vi-VN"/>
        </w:rPr>
        <w:t xml:space="preserve"> </w:t>
      </w:r>
      <w:proofErr w:type="spellStart"/>
      <w:r w:rsidR="00923468" w:rsidRPr="004412FF">
        <w:rPr>
          <w:rFonts w:ascii="Times New Roman" w:eastAsia="Times New Roman" w:hAnsi="Times New Roman" w:cs="Times New Roman"/>
          <w:color w:val="333333"/>
          <w:sz w:val="24"/>
          <w:szCs w:val="24"/>
          <w:lang w:eastAsia="vi-VN"/>
        </w:rPr>
        <w:t>Toàn</w:t>
      </w:r>
      <w:proofErr w:type="spellEnd"/>
      <w:r w:rsidR="00923468" w:rsidRPr="004412FF">
        <w:rPr>
          <w:rFonts w:ascii="Times New Roman" w:eastAsia="Times New Roman" w:hAnsi="Times New Roman" w:cs="Times New Roman"/>
          <w:color w:val="333333"/>
          <w:sz w:val="24"/>
          <w:szCs w:val="24"/>
          <w:lang w:eastAsia="vi-VN"/>
        </w:rPr>
        <w:t xml:space="preserve"> </w:t>
      </w:r>
      <w:proofErr w:type="spellStart"/>
      <w:r w:rsidR="00923468" w:rsidRPr="004412FF">
        <w:rPr>
          <w:rFonts w:ascii="Times New Roman" w:eastAsia="Times New Roman" w:hAnsi="Times New Roman" w:cs="Times New Roman"/>
          <w:color w:val="333333"/>
          <w:sz w:val="24"/>
          <w:szCs w:val="24"/>
          <w:lang w:eastAsia="vi-VN"/>
        </w:rPr>
        <w:t>Thắng</w:t>
      </w:r>
      <w:proofErr w:type="spellEnd"/>
      <w:r w:rsidR="00923468" w:rsidRPr="004412FF">
        <w:rPr>
          <w:rFonts w:ascii="Times New Roman" w:eastAsia="Times New Roman" w:hAnsi="Times New Roman" w:cs="Times New Roman"/>
          <w:color w:val="333333"/>
          <w:sz w:val="24"/>
          <w:szCs w:val="24"/>
          <w:lang w:eastAsia="vi-VN"/>
        </w:rPr>
        <w:t>.</w:t>
      </w:r>
    </w:p>
    <w:p w:rsidR="00757823" w:rsidRPr="004412FF" w:rsidRDefault="00757823" w:rsidP="00806FA1">
      <w:pPr>
        <w:shd w:val="clear" w:color="auto" w:fill="FFFFFF"/>
        <w:spacing w:after="0" w:line="240" w:lineRule="auto"/>
        <w:ind w:firstLine="720"/>
        <w:jc w:val="both"/>
        <w:rPr>
          <w:rFonts w:ascii="Times New Roman" w:eastAsia="Times New Roman" w:hAnsi="Times New Roman" w:cs="Times New Roman"/>
          <w:b/>
          <w:bCs/>
          <w:color w:val="333333"/>
          <w:sz w:val="24"/>
          <w:szCs w:val="24"/>
          <w:lang w:eastAsia="vi-VN"/>
        </w:rPr>
      </w:pPr>
      <w:r w:rsidRPr="004412FF">
        <w:rPr>
          <w:rFonts w:ascii="Times New Roman" w:eastAsia="Times New Roman" w:hAnsi="Times New Roman" w:cs="Times New Roman"/>
          <w:b/>
          <w:bCs/>
          <w:color w:val="333333"/>
          <w:sz w:val="24"/>
          <w:szCs w:val="24"/>
          <w:lang w:eastAsia="vi-VN"/>
        </w:rPr>
        <w:t xml:space="preserve">4. </w:t>
      </w:r>
      <w:proofErr w:type="spellStart"/>
      <w:r w:rsidR="00BB1F88" w:rsidRPr="004412FF">
        <w:rPr>
          <w:rFonts w:ascii="Times New Roman" w:eastAsia="Times New Roman" w:hAnsi="Times New Roman" w:cs="Times New Roman"/>
          <w:b/>
          <w:bCs/>
          <w:color w:val="333333"/>
          <w:sz w:val="24"/>
          <w:szCs w:val="24"/>
          <w:lang w:eastAsia="vi-VN"/>
        </w:rPr>
        <w:t>Nội</w:t>
      </w:r>
      <w:proofErr w:type="spellEnd"/>
      <w:r w:rsidR="00BB1F88" w:rsidRPr="004412FF">
        <w:rPr>
          <w:rFonts w:ascii="Times New Roman" w:eastAsia="Times New Roman" w:hAnsi="Times New Roman" w:cs="Times New Roman"/>
          <w:b/>
          <w:bCs/>
          <w:color w:val="333333"/>
          <w:sz w:val="24"/>
          <w:szCs w:val="24"/>
          <w:lang w:eastAsia="vi-VN"/>
        </w:rPr>
        <w:t xml:space="preserve"> dung</w:t>
      </w:r>
      <w:r w:rsidR="00E36304" w:rsidRPr="004412FF">
        <w:rPr>
          <w:rFonts w:ascii="Times New Roman" w:eastAsia="Times New Roman" w:hAnsi="Times New Roman" w:cs="Times New Roman"/>
          <w:b/>
          <w:bCs/>
          <w:color w:val="333333"/>
          <w:sz w:val="24"/>
          <w:szCs w:val="24"/>
          <w:lang w:eastAsia="vi-VN"/>
        </w:rPr>
        <w:t xml:space="preserve"> </w:t>
      </w:r>
      <w:proofErr w:type="spellStart"/>
      <w:r w:rsidR="00E36304" w:rsidRPr="004412FF">
        <w:rPr>
          <w:rFonts w:ascii="Times New Roman" w:eastAsia="Times New Roman" w:hAnsi="Times New Roman" w:cs="Times New Roman"/>
          <w:b/>
          <w:bCs/>
          <w:color w:val="333333"/>
          <w:sz w:val="24"/>
          <w:szCs w:val="24"/>
          <w:lang w:eastAsia="vi-VN"/>
        </w:rPr>
        <w:t>sinh</w:t>
      </w:r>
      <w:proofErr w:type="spellEnd"/>
      <w:r w:rsidR="00E36304" w:rsidRPr="004412FF">
        <w:rPr>
          <w:rFonts w:ascii="Times New Roman" w:eastAsia="Times New Roman" w:hAnsi="Times New Roman" w:cs="Times New Roman"/>
          <w:b/>
          <w:bCs/>
          <w:color w:val="333333"/>
          <w:sz w:val="24"/>
          <w:szCs w:val="24"/>
          <w:lang w:eastAsia="vi-VN"/>
        </w:rPr>
        <w:t xml:space="preserve"> </w:t>
      </w:r>
      <w:proofErr w:type="spellStart"/>
      <w:r w:rsidR="00E36304" w:rsidRPr="004412FF">
        <w:rPr>
          <w:rFonts w:ascii="Times New Roman" w:eastAsia="Times New Roman" w:hAnsi="Times New Roman" w:cs="Times New Roman"/>
          <w:b/>
          <w:bCs/>
          <w:color w:val="333333"/>
          <w:sz w:val="24"/>
          <w:szCs w:val="24"/>
          <w:lang w:eastAsia="vi-VN"/>
        </w:rPr>
        <w:t>hoạt</w:t>
      </w:r>
      <w:proofErr w:type="spellEnd"/>
      <w:r w:rsidR="00E36304" w:rsidRPr="004412FF">
        <w:rPr>
          <w:rFonts w:ascii="Times New Roman" w:eastAsia="Times New Roman" w:hAnsi="Times New Roman" w:cs="Times New Roman"/>
          <w:b/>
          <w:bCs/>
          <w:color w:val="333333"/>
          <w:sz w:val="24"/>
          <w:szCs w:val="24"/>
          <w:lang w:eastAsia="vi-VN"/>
        </w:rPr>
        <w:t>.</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394"/>
        <w:gridCol w:w="3793"/>
      </w:tblGrid>
      <w:tr w:rsidR="004412FF" w:rsidRPr="004412FF" w:rsidTr="007C6BF9">
        <w:trPr>
          <w:trHeight w:val="270"/>
        </w:trPr>
        <w:tc>
          <w:tcPr>
            <w:tcW w:w="1101" w:type="dxa"/>
            <w:vAlign w:val="center"/>
          </w:tcPr>
          <w:p w:rsidR="004412FF" w:rsidRPr="004412FF" w:rsidRDefault="004412FF" w:rsidP="00806FA1">
            <w:pPr>
              <w:spacing w:after="0"/>
              <w:jc w:val="center"/>
              <w:rPr>
                <w:rFonts w:ascii="Times New Roman" w:hAnsi="Times New Roman" w:cs="Times New Roman"/>
                <w:b/>
                <w:sz w:val="24"/>
                <w:szCs w:val="24"/>
              </w:rPr>
            </w:pPr>
            <w:proofErr w:type="spellStart"/>
            <w:r w:rsidRPr="004412FF">
              <w:rPr>
                <w:rFonts w:ascii="Times New Roman" w:hAnsi="Times New Roman" w:cs="Times New Roman"/>
                <w:b/>
                <w:sz w:val="24"/>
                <w:szCs w:val="24"/>
              </w:rPr>
              <w:t>Thời</w:t>
            </w:r>
            <w:proofErr w:type="spellEnd"/>
            <w:r w:rsidRPr="004412FF">
              <w:rPr>
                <w:rFonts w:ascii="Times New Roman" w:hAnsi="Times New Roman" w:cs="Times New Roman"/>
                <w:b/>
                <w:sz w:val="24"/>
                <w:szCs w:val="24"/>
              </w:rPr>
              <w:t xml:space="preserve"> </w:t>
            </w:r>
            <w:proofErr w:type="spellStart"/>
            <w:r w:rsidRPr="004412FF">
              <w:rPr>
                <w:rFonts w:ascii="Times New Roman" w:hAnsi="Times New Roman" w:cs="Times New Roman"/>
                <w:b/>
                <w:sz w:val="24"/>
                <w:szCs w:val="24"/>
              </w:rPr>
              <w:t>gian</w:t>
            </w:r>
            <w:proofErr w:type="spellEnd"/>
          </w:p>
        </w:tc>
        <w:tc>
          <w:tcPr>
            <w:tcW w:w="4394" w:type="dxa"/>
            <w:vAlign w:val="center"/>
          </w:tcPr>
          <w:p w:rsidR="004412FF" w:rsidRPr="004412FF" w:rsidRDefault="004412FF" w:rsidP="00806FA1">
            <w:pPr>
              <w:spacing w:after="0"/>
              <w:jc w:val="center"/>
              <w:rPr>
                <w:rFonts w:ascii="Times New Roman" w:hAnsi="Times New Roman" w:cs="Times New Roman"/>
                <w:b/>
                <w:sz w:val="24"/>
                <w:szCs w:val="24"/>
              </w:rPr>
            </w:pPr>
            <w:proofErr w:type="spellStart"/>
            <w:r w:rsidRPr="004412FF">
              <w:rPr>
                <w:rFonts w:ascii="Times New Roman" w:hAnsi="Times New Roman" w:cs="Times New Roman"/>
                <w:b/>
                <w:sz w:val="24"/>
                <w:szCs w:val="24"/>
              </w:rPr>
              <w:t>Nội</w:t>
            </w:r>
            <w:proofErr w:type="spellEnd"/>
            <w:r w:rsidRPr="004412FF">
              <w:rPr>
                <w:rFonts w:ascii="Times New Roman" w:hAnsi="Times New Roman" w:cs="Times New Roman"/>
                <w:b/>
                <w:sz w:val="24"/>
                <w:szCs w:val="24"/>
              </w:rPr>
              <w:t xml:space="preserve"> dung</w:t>
            </w:r>
          </w:p>
        </w:tc>
        <w:tc>
          <w:tcPr>
            <w:tcW w:w="3793" w:type="dxa"/>
            <w:vAlign w:val="center"/>
          </w:tcPr>
          <w:p w:rsidR="004412FF" w:rsidRPr="004412FF" w:rsidRDefault="004412FF" w:rsidP="00806FA1">
            <w:pPr>
              <w:spacing w:after="0"/>
              <w:jc w:val="center"/>
              <w:rPr>
                <w:rFonts w:ascii="Times New Roman" w:hAnsi="Times New Roman" w:cs="Times New Roman"/>
                <w:b/>
                <w:sz w:val="24"/>
                <w:szCs w:val="24"/>
              </w:rPr>
            </w:pPr>
            <w:proofErr w:type="spellStart"/>
            <w:r w:rsidRPr="004412FF">
              <w:rPr>
                <w:rFonts w:ascii="Times New Roman" w:hAnsi="Times New Roman" w:cs="Times New Roman"/>
                <w:b/>
                <w:sz w:val="24"/>
                <w:szCs w:val="24"/>
              </w:rPr>
              <w:t>Người</w:t>
            </w:r>
            <w:proofErr w:type="spellEnd"/>
            <w:r w:rsidRPr="004412FF">
              <w:rPr>
                <w:rFonts w:ascii="Times New Roman" w:hAnsi="Times New Roman" w:cs="Times New Roman"/>
                <w:b/>
                <w:sz w:val="24"/>
                <w:szCs w:val="24"/>
              </w:rPr>
              <w:t xml:space="preserve"> </w:t>
            </w:r>
            <w:proofErr w:type="spellStart"/>
            <w:r w:rsidRPr="004412FF">
              <w:rPr>
                <w:rFonts w:ascii="Times New Roman" w:hAnsi="Times New Roman" w:cs="Times New Roman"/>
                <w:b/>
                <w:sz w:val="24"/>
                <w:szCs w:val="24"/>
              </w:rPr>
              <w:t>thực</w:t>
            </w:r>
            <w:proofErr w:type="spellEnd"/>
            <w:r w:rsidRPr="004412FF">
              <w:rPr>
                <w:rFonts w:ascii="Times New Roman" w:hAnsi="Times New Roman" w:cs="Times New Roman"/>
                <w:b/>
                <w:sz w:val="24"/>
                <w:szCs w:val="24"/>
              </w:rPr>
              <w:t xml:space="preserve"> </w:t>
            </w:r>
            <w:proofErr w:type="spellStart"/>
            <w:r w:rsidRPr="004412FF">
              <w:rPr>
                <w:rFonts w:ascii="Times New Roman" w:hAnsi="Times New Roman" w:cs="Times New Roman"/>
                <w:b/>
                <w:sz w:val="24"/>
                <w:szCs w:val="24"/>
              </w:rPr>
              <w:t>hiện</w:t>
            </w:r>
            <w:proofErr w:type="spellEnd"/>
          </w:p>
        </w:tc>
      </w:tr>
      <w:tr w:rsidR="004412FF" w:rsidRPr="00E7508B" w:rsidTr="007C6BF9">
        <w:tc>
          <w:tcPr>
            <w:tcW w:w="1101" w:type="dxa"/>
            <w:vAlign w:val="center"/>
          </w:tcPr>
          <w:p w:rsidR="004412FF" w:rsidRPr="004412FF" w:rsidRDefault="004412FF" w:rsidP="00806FA1">
            <w:pPr>
              <w:spacing w:after="0"/>
              <w:jc w:val="center"/>
              <w:rPr>
                <w:rFonts w:ascii="Times New Roman" w:hAnsi="Times New Roman" w:cs="Times New Roman"/>
                <w:sz w:val="24"/>
                <w:szCs w:val="24"/>
              </w:rPr>
            </w:pPr>
            <w:r w:rsidRPr="004412FF">
              <w:rPr>
                <w:rFonts w:ascii="Times New Roman" w:hAnsi="Times New Roman" w:cs="Times New Roman"/>
                <w:sz w:val="24"/>
                <w:szCs w:val="24"/>
              </w:rPr>
              <w:t xml:space="preserve">8h – </w:t>
            </w:r>
            <w:r w:rsidRPr="004412FF">
              <w:rPr>
                <w:rFonts w:ascii="Times New Roman" w:hAnsi="Times New Roman" w:cs="Times New Roman"/>
                <w:sz w:val="24"/>
                <w:szCs w:val="24"/>
              </w:rPr>
              <w:lastRenderedPageBreak/>
              <w:t>8h35</w:t>
            </w:r>
          </w:p>
        </w:tc>
        <w:tc>
          <w:tcPr>
            <w:tcW w:w="4394" w:type="dxa"/>
            <w:vAlign w:val="center"/>
          </w:tcPr>
          <w:p w:rsidR="004412FF" w:rsidRPr="004412FF" w:rsidRDefault="004412FF" w:rsidP="00806FA1">
            <w:pPr>
              <w:spacing w:after="0"/>
              <w:jc w:val="center"/>
              <w:rPr>
                <w:rFonts w:ascii="Times New Roman" w:hAnsi="Times New Roman" w:cs="Times New Roman"/>
                <w:sz w:val="24"/>
                <w:szCs w:val="24"/>
              </w:rPr>
            </w:pPr>
            <w:proofErr w:type="spellStart"/>
            <w:r w:rsidRPr="004412FF">
              <w:rPr>
                <w:rFonts w:ascii="Times New Roman" w:hAnsi="Times New Roman" w:cs="Times New Roman"/>
                <w:sz w:val="24"/>
                <w:szCs w:val="24"/>
              </w:rPr>
              <w:lastRenderedPageBreak/>
              <w:t>Dự</w:t>
            </w:r>
            <w:proofErr w:type="spellEnd"/>
            <w:r w:rsidRPr="004412FF">
              <w:rPr>
                <w:rFonts w:ascii="Times New Roman" w:hAnsi="Times New Roman" w:cs="Times New Roman"/>
                <w:sz w:val="24"/>
                <w:szCs w:val="24"/>
              </w:rPr>
              <w:t xml:space="preserve"> </w:t>
            </w:r>
            <w:proofErr w:type="spellStart"/>
            <w:r w:rsidRPr="004412FF">
              <w:rPr>
                <w:rFonts w:ascii="Times New Roman" w:hAnsi="Times New Roman" w:cs="Times New Roman"/>
                <w:sz w:val="24"/>
                <w:szCs w:val="24"/>
              </w:rPr>
              <w:t>hoạt</w:t>
            </w:r>
            <w:proofErr w:type="spellEnd"/>
            <w:r w:rsidRPr="004412FF">
              <w:rPr>
                <w:rFonts w:ascii="Times New Roman" w:hAnsi="Times New Roman" w:cs="Times New Roman"/>
                <w:sz w:val="24"/>
                <w:szCs w:val="24"/>
              </w:rPr>
              <w:t xml:space="preserve"> </w:t>
            </w:r>
            <w:proofErr w:type="spellStart"/>
            <w:r w:rsidRPr="004412FF">
              <w:rPr>
                <w:rFonts w:ascii="Times New Roman" w:hAnsi="Times New Roman" w:cs="Times New Roman"/>
                <w:sz w:val="24"/>
                <w:szCs w:val="24"/>
              </w:rPr>
              <w:t>động</w:t>
            </w:r>
            <w:proofErr w:type="spellEnd"/>
            <w:r w:rsidRPr="004412FF">
              <w:rPr>
                <w:rFonts w:ascii="Times New Roman" w:hAnsi="Times New Roman" w:cs="Times New Roman"/>
                <w:sz w:val="24"/>
                <w:szCs w:val="24"/>
              </w:rPr>
              <w:t xml:space="preserve"> LQCC: h; k</w:t>
            </w:r>
          </w:p>
        </w:tc>
        <w:tc>
          <w:tcPr>
            <w:tcW w:w="3793" w:type="dxa"/>
          </w:tcPr>
          <w:p w:rsidR="004412FF" w:rsidRPr="004412FF" w:rsidRDefault="004412FF" w:rsidP="00806FA1">
            <w:pPr>
              <w:spacing w:after="0"/>
              <w:jc w:val="both"/>
              <w:rPr>
                <w:rFonts w:ascii="Times New Roman" w:hAnsi="Times New Roman" w:cs="Times New Roman"/>
                <w:sz w:val="24"/>
                <w:szCs w:val="24"/>
                <w:lang w:val="pl-PL"/>
              </w:rPr>
            </w:pPr>
            <w:r w:rsidRPr="004412FF">
              <w:rPr>
                <w:rFonts w:ascii="Times New Roman" w:hAnsi="Times New Roman" w:cs="Times New Roman"/>
                <w:sz w:val="24"/>
                <w:szCs w:val="24"/>
                <w:lang w:val="pl-PL"/>
              </w:rPr>
              <w:t xml:space="preserve">- Đ/c Nguyễn Thị Mây và đ/c </w:t>
            </w:r>
            <w:r w:rsidRPr="004412FF">
              <w:rPr>
                <w:rFonts w:ascii="Times New Roman" w:hAnsi="Times New Roman" w:cs="Times New Roman"/>
                <w:sz w:val="24"/>
                <w:szCs w:val="24"/>
                <w:lang w:val="pl-PL"/>
              </w:rPr>
              <w:lastRenderedPageBreak/>
              <w:t>Nguyễn Thị Mai khối 5 tuổi trường MN dạy (Lớp 5TC).</w:t>
            </w:r>
          </w:p>
          <w:p w:rsidR="004412FF" w:rsidRPr="004412FF" w:rsidRDefault="004412FF" w:rsidP="00806FA1">
            <w:pPr>
              <w:spacing w:after="0"/>
              <w:jc w:val="both"/>
              <w:rPr>
                <w:rFonts w:ascii="Times New Roman" w:hAnsi="Times New Roman" w:cs="Times New Roman"/>
                <w:sz w:val="24"/>
                <w:szCs w:val="24"/>
                <w:lang w:val="pl-PL"/>
              </w:rPr>
            </w:pPr>
            <w:r w:rsidRPr="00E7508B">
              <w:rPr>
                <w:rFonts w:ascii="Times New Roman" w:hAnsi="Times New Roman" w:cs="Times New Roman"/>
                <w:sz w:val="24"/>
                <w:szCs w:val="24"/>
                <w:lang w:val="pl-PL"/>
              </w:rPr>
              <w:t>- CB-GV trường MN và Tiểu học dự.</w:t>
            </w:r>
          </w:p>
        </w:tc>
      </w:tr>
      <w:tr w:rsidR="004412FF" w:rsidRPr="00E7508B" w:rsidTr="007C6BF9">
        <w:tc>
          <w:tcPr>
            <w:tcW w:w="1101" w:type="dxa"/>
            <w:vAlign w:val="center"/>
          </w:tcPr>
          <w:p w:rsidR="004412FF" w:rsidRPr="004412FF" w:rsidRDefault="004412FF" w:rsidP="00806FA1">
            <w:pPr>
              <w:spacing w:after="0"/>
              <w:jc w:val="center"/>
              <w:rPr>
                <w:rFonts w:ascii="Times New Roman" w:hAnsi="Times New Roman" w:cs="Times New Roman"/>
                <w:sz w:val="24"/>
                <w:szCs w:val="24"/>
              </w:rPr>
            </w:pPr>
            <w:r w:rsidRPr="004412FF">
              <w:rPr>
                <w:rFonts w:ascii="Times New Roman" w:hAnsi="Times New Roman" w:cs="Times New Roman"/>
                <w:sz w:val="24"/>
                <w:szCs w:val="24"/>
              </w:rPr>
              <w:lastRenderedPageBreak/>
              <w:t>8h45 – 9h45</w:t>
            </w:r>
          </w:p>
        </w:tc>
        <w:tc>
          <w:tcPr>
            <w:tcW w:w="4394" w:type="dxa"/>
          </w:tcPr>
          <w:p w:rsidR="004412FF" w:rsidRPr="004412FF" w:rsidRDefault="004412FF" w:rsidP="00806FA1">
            <w:pPr>
              <w:spacing w:after="0"/>
              <w:jc w:val="both"/>
              <w:rPr>
                <w:rFonts w:ascii="Times New Roman" w:hAnsi="Times New Roman" w:cs="Times New Roman"/>
                <w:sz w:val="24"/>
                <w:szCs w:val="24"/>
                <w:lang w:val="pl-PL"/>
              </w:rPr>
            </w:pPr>
            <w:r w:rsidRPr="004412FF">
              <w:rPr>
                <w:rFonts w:ascii="Times New Roman" w:hAnsi="Times New Roman" w:cs="Times New Roman"/>
                <w:sz w:val="24"/>
                <w:szCs w:val="24"/>
                <w:lang w:val="pl-PL"/>
              </w:rPr>
              <w:t xml:space="preserve">- Thông qua nội dung chương trình </w:t>
            </w:r>
          </w:p>
          <w:p w:rsidR="004412FF" w:rsidRPr="004412FF" w:rsidRDefault="004412FF" w:rsidP="00806FA1">
            <w:pPr>
              <w:spacing w:after="0"/>
              <w:jc w:val="both"/>
              <w:rPr>
                <w:rFonts w:ascii="Times New Roman" w:hAnsi="Times New Roman" w:cs="Times New Roman"/>
                <w:sz w:val="24"/>
                <w:szCs w:val="24"/>
                <w:lang w:val="pl-PL"/>
              </w:rPr>
            </w:pPr>
          </w:p>
          <w:p w:rsidR="004412FF" w:rsidRPr="004412FF" w:rsidRDefault="004412FF" w:rsidP="00806FA1">
            <w:pPr>
              <w:spacing w:after="0"/>
              <w:jc w:val="both"/>
              <w:rPr>
                <w:rFonts w:ascii="Times New Roman" w:hAnsi="Times New Roman" w:cs="Times New Roman"/>
                <w:sz w:val="24"/>
                <w:szCs w:val="24"/>
                <w:lang w:val="pl-PL"/>
              </w:rPr>
            </w:pPr>
            <w:r w:rsidRPr="004412FF">
              <w:rPr>
                <w:rFonts w:ascii="Times New Roman" w:hAnsi="Times New Roman" w:cs="Times New Roman"/>
                <w:sz w:val="24"/>
                <w:szCs w:val="24"/>
                <w:lang w:val="pl-PL"/>
              </w:rPr>
              <w:t>+ Khai mạc Hội thảo chuyên đề.</w:t>
            </w:r>
          </w:p>
          <w:p w:rsidR="004412FF" w:rsidRPr="004412FF" w:rsidRDefault="004412FF" w:rsidP="00806FA1">
            <w:pPr>
              <w:spacing w:after="0"/>
              <w:jc w:val="both"/>
              <w:rPr>
                <w:rFonts w:ascii="Times New Roman" w:hAnsi="Times New Roman" w:cs="Times New Roman"/>
                <w:sz w:val="24"/>
                <w:szCs w:val="24"/>
                <w:lang w:val="pl-PL"/>
              </w:rPr>
            </w:pPr>
          </w:p>
          <w:p w:rsidR="004412FF" w:rsidRPr="004412FF" w:rsidRDefault="004412FF" w:rsidP="00806FA1">
            <w:pPr>
              <w:spacing w:after="0"/>
              <w:jc w:val="both"/>
              <w:rPr>
                <w:rFonts w:ascii="Times New Roman" w:hAnsi="Times New Roman" w:cs="Times New Roman"/>
                <w:sz w:val="24"/>
                <w:szCs w:val="24"/>
                <w:lang w:val="pl-PL"/>
              </w:rPr>
            </w:pPr>
            <w:r w:rsidRPr="004412FF">
              <w:rPr>
                <w:rFonts w:ascii="Times New Roman" w:hAnsi="Times New Roman" w:cs="Times New Roman"/>
                <w:sz w:val="24"/>
                <w:szCs w:val="24"/>
                <w:lang w:val="pl-PL"/>
              </w:rPr>
              <w:t>+ Báo cáo lý thuyết chuyên đề.</w:t>
            </w:r>
          </w:p>
          <w:p w:rsidR="004412FF" w:rsidRPr="004412FF" w:rsidRDefault="004412FF" w:rsidP="00806FA1">
            <w:pPr>
              <w:spacing w:after="0"/>
              <w:jc w:val="both"/>
              <w:rPr>
                <w:rFonts w:ascii="Times New Roman" w:hAnsi="Times New Roman" w:cs="Times New Roman"/>
                <w:sz w:val="24"/>
                <w:szCs w:val="24"/>
                <w:lang w:val="pl-PL"/>
              </w:rPr>
            </w:pPr>
            <w:r w:rsidRPr="004412FF">
              <w:rPr>
                <w:rFonts w:ascii="Times New Roman" w:hAnsi="Times New Roman" w:cs="Times New Roman"/>
                <w:sz w:val="24"/>
                <w:szCs w:val="24"/>
                <w:lang w:val="pl-PL"/>
              </w:rPr>
              <w:t>- Tham luận, trao đổi.</w:t>
            </w:r>
          </w:p>
          <w:p w:rsidR="004412FF" w:rsidRPr="004412FF" w:rsidRDefault="004412FF" w:rsidP="00806FA1">
            <w:pPr>
              <w:spacing w:after="0"/>
              <w:jc w:val="both"/>
              <w:rPr>
                <w:rFonts w:ascii="Times New Roman" w:hAnsi="Times New Roman" w:cs="Times New Roman"/>
                <w:sz w:val="24"/>
                <w:szCs w:val="24"/>
                <w:lang w:val="pl-PL"/>
              </w:rPr>
            </w:pPr>
          </w:p>
          <w:p w:rsidR="004412FF" w:rsidRPr="004412FF" w:rsidRDefault="004412FF" w:rsidP="00806FA1">
            <w:pPr>
              <w:spacing w:after="0"/>
              <w:jc w:val="both"/>
              <w:rPr>
                <w:rFonts w:ascii="Times New Roman" w:hAnsi="Times New Roman" w:cs="Times New Roman"/>
                <w:sz w:val="24"/>
                <w:szCs w:val="24"/>
                <w:lang w:val="pl-PL"/>
              </w:rPr>
            </w:pPr>
          </w:p>
        </w:tc>
        <w:tc>
          <w:tcPr>
            <w:tcW w:w="3793" w:type="dxa"/>
          </w:tcPr>
          <w:p w:rsidR="004412FF" w:rsidRPr="00E7508B" w:rsidRDefault="004412FF" w:rsidP="00806FA1">
            <w:pPr>
              <w:spacing w:after="0"/>
              <w:rPr>
                <w:rFonts w:ascii="Times New Roman" w:hAnsi="Times New Roman" w:cs="Times New Roman"/>
                <w:b/>
                <w:sz w:val="24"/>
                <w:szCs w:val="24"/>
                <w:lang w:val="pl-PL"/>
              </w:rPr>
            </w:pPr>
            <w:r w:rsidRPr="004412FF">
              <w:rPr>
                <w:rFonts w:ascii="Times New Roman" w:hAnsi="Times New Roman" w:cs="Times New Roman"/>
                <w:sz w:val="24"/>
                <w:szCs w:val="24"/>
                <w:lang w:val="pl-PL"/>
              </w:rPr>
              <w:t>- Đ/c Nguyễn Thị Mai giáo viên khối 5 tuổi.</w:t>
            </w:r>
          </w:p>
          <w:p w:rsidR="004412FF" w:rsidRPr="00E7508B" w:rsidRDefault="004412FF" w:rsidP="00806FA1">
            <w:pPr>
              <w:spacing w:after="0"/>
              <w:rPr>
                <w:rFonts w:ascii="Times New Roman" w:hAnsi="Times New Roman" w:cs="Times New Roman"/>
                <w:sz w:val="24"/>
                <w:szCs w:val="24"/>
                <w:lang w:val="pl-PL"/>
              </w:rPr>
            </w:pPr>
            <w:r w:rsidRPr="00E7508B">
              <w:rPr>
                <w:rFonts w:ascii="Times New Roman" w:hAnsi="Times New Roman" w:cs="Times New Roman"/>
                <w:sz w:val="24"/>
                <w:szCs w:val="24"/>
                <w:lang w:val="pl-PL"/>
              </w:rPr>
              <w:t>- Đ/c Dương Thị Thoa – HT trường MN</w:t>
            </w:r>
          </w:p>
          <w:p w:rsidR="004412FF" w:rsidRPr="00E7508B" w:rsidRDefault="004412FF" w:rsidP="00806FA1">
            <w:pPr>
              <w:spacing w:after="0"/>
              <w:rPr>
                <w:rFonts w:ascii="Times New Roman" w:hAnsi="Times New Roman" w:cs="Times New Roman"/>
                <w:sz w:val="24"/>
                <w:szCs w:val="24"/>
                <w:lang w:val="pl-PL"/>
              </w:rPr>
            </w:pPr>
            <w:r w:rsidRPr="00E7508B">
              <w:rPr>
                <w:rFonts w:ascii="Times New Roman" w:hAnsi="Times New Roman" w:cs="Times New Roman"/>
                <w:sz w:val="24"/>
                <w:szCs w:val="24"/>
                <w:lang w:val="pl-PL"/>
              </w:rPr>
              <w:t>- Đ/c Trần Thị Loan – PHT trường mầm non.</w:t>
            </w:r>
          </w:p>
          <w:p w:rsidR="004412FF" w:rsidRPr="00E7508B" w:rsidRDefault="004412FF" w:rsidP="00806FA1">
            <w:pPr>
              <w:spacing w:after="0"/>
              <w:rPr>
                <w:rFonts w:ascii="Times New Roman" w:hAnsi="Times New Roman" w:cs="Times New Roman"/>
                <w:sz w:val="24"/>
                <w:szCs w:val="24"/>
                <w:lang w:val="pl-PL"/>
              </w:rPr>
            </w:pPr>
            <w:r w:rsidRPr="00E7508B">
              <w:rPr>
                <w:rFonts w:ascii="Times New Roman" w:hAnsi="Times New Roman" w:cs="Times New Roman"/>
                <w:sz w:val="24"/>
                <w:szCs w:val="24"/>
                <w:lang w:val="pl-PL"/>
              </w:rPr>
              <w:t>- Giáo viên trường MN và trường Tiểu học.</w:t>
            </w:r>
          </w:p>
          <w:p w:rsidR="004412FF" w:rsidRPr="00E7508B" w:rsidRDefault="004412FF" w:rsidP="00806FA1">
            <w:pPr>
              <w:spacing w:after="0"/>
              <w:rPr>
                <w:rFonts w:ascii="Times New Roman" w:hAnsi="Times New Roman" w:cs="Times New Roman"/>
                <w:sz w:val="24"/>
                <w:szCs w:val="24"/>
                <w:lang w:val="pl-PL"/>
              </w:rPr>
            </w:pPr>
            <w:r w:rsidRPr="004412FF">
              <w:rPr>
                <w:rFonts w:ascii="Times New Roman" w:hAnsi="Times New Roman" w:cs="Times New Roman"/>
                <w:sz w:val="24"/>
                <w:szCs w:val="24"/>
                <w:lang w:val="pl-PL"/>
              </w:rPr>
              <w:t>- Đ/c Bùi Quý Hữu – PHT trường Tiểu học Toàn Thắng phát biểu ý kiến</w:t>
            </w:r>
          </w:p>
        </w:tc>
      </w:tr>
      <w:tr w:rsidR="004412FF" w:rsidRPr="00E7508B" w:rsidTr="007C6BF9">
        <w:tc>
          <w:tcPr>
            <w:tcW w:w="1101" w:type="dxa"/>
            <w:vAlign w:val="center"/>
          </w:tcPr>
          <w:p w:rsidR="004412FF" w:rsidRPr="004412FF" w:rsidRDefault="004412FF" w:rsidP="00806FA1">
            <w:pPr>
              <w:spacing w:after="0"/>
              <w:jc w:val="center"/>
              <w:rPr>
                <w:rFonts w:ascii="Times New Roman" w:hAnsi="Times New Roman" w:cs="Times New Roman"/>
                <w:sz w:val="24"/>
                <w:szCs w:val="24"/>
              </w:rPr>
            </w:pPr>
            <w:r w:rsidRPr="004412FF">
              <w:rPr>
                <w:rFonts w:ascii="Times New Roman" w:hAnsi="Times New Roman" w:cs="Times New Roman"/>
                <w:sz w:val="24"/>
                <w:szCs w:val="24"/>
              </w:rPr>
              <w:t>9h45 – 10h</w:t>
            </w:r>
          </w:p>
        </w:tc>
        <w:tc>
          <w:tcPr>
            <w:tcW w:w="4394" w:type="dxa"/>
            <w:vAlign w:val="center"/>
          </w:tcPr>
          <w:p w:rsidR="004412FF" w:rsidRPr="004412FF" w:rsidRDefault="004412FF" w:rsidP="00806FA1">
            <w:pPr>
              <w:shd w:val="clear" w:color="auto" w:fill="FFFFFF"/>
              <w:spacing w:after="0"/>
              <w:jc w:val="both"/>
              <w:rPr>
                <w:rFonts w:ascii="Times New Roman" w:hAnsi="Times New Roman" w:cs="Times New Roman"/>
                <w:bCs/>
                <w:iCs/>
                <w:color w:val="333333"/>
                <w:spacing w:val="-8"/>
                <w:sz w:val="24"/>
                <w:szCs w:val="24"/>
                <w:shd w:val="clear" w:color="auto" w:fill="FFFFFF"/>
              </w:rPr>
            </w:pPr>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Tổ</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chức</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rút</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kinh</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nghiệm</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hoạt</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động</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đã</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dự</w:t>
            </w:r>
            <w:proofErr w:type="spellEnd"/>
            <w:r w:rsidRPr="004412FF">
              <w:rPr>
                <w:rFonts w:ascii="Times New Roman" w:hAnsi="Times New Roman" w:cs="Times New Roman"/>
                <w:bCs/>
                <w:iCs/>
                <w:color w:val="333333"/>
                <w:spacing w:val="-8"/>
                <w:sz w:val="24"/>
                <w:szCs w:val="24"/>
                <w:shd w:val="clear" w:color="auto" w:fill="FFFFFF"/>
              </w:rPr>
              <w:t>.</w:t>
            </w:r>
          </w:p>
          <w:p w:rsidR="004412FF" w:rsidRPr="004412FF" w:rsidRDefault="004412FF" w:rsidP="00806FA1">
            <w:pPr>
              <w:shd w:val="clear" w:color="auto" w:fill="FFFFFF"/>
              <w:spacing w:after="0"/>
              <w:jc w:val="both"/>
              <w:rPr>
                <w:rFonts w:ascii="Times New Roman" w:hAnsi="Times New Roman" w:cs="Times New Roman"/>
                <w:bCs/>
                <w:iCs/>
                <w:color w:val="333333"/>
                <w:spacing w:val="-8"/>
                <w:sz w:val="24"/>
                <w:szCs w:val="24"/>
                <w:shd w:val="clear" w:color="auto" w:fill="FFFFFF"/>
              </w:rPr>
            </w:pPr>
          </w:p>
          <w:p w:rsidR="004412FF" w:rsidRPr="004412FF" w:rsidRDefault="004412FF" w:rsidP="00806FA1">
            <w:pPr>
              <w:shd w:val="clear" w:color="auto" w:fill="FFFFFF"/>
              <w:spacing w:after="0"/>
              <w:jc w:val="both"/>
              <w:rPr>
                <w:rFonts w:ascii="Times New Roman" w:hAnsi="Times New Roman" w:cs="Times New Roman"/>
                <w:bCs/>
                <w:iCs/>
                <w:color w:val="333333"/>
                <w:spacing w:val="-8"/>
                <w:sz w:val="24"/>
                <w:szCs w:val="24"/>
                <w:shd w:val="clear" w:color="auto" w:fill="FFFFFF"/>
              </w:rPr>
            </w:pPr>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Kết</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thúc</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chuyên</w:t>
            </w:r>
            <w:proofErr w:type="spellEnd"/>
            <w:r w:rsidRPr="004412FF">
              <w:rPr>
                <w:rFonts w:ascii="Times New Roman" w:hAnsi="Times New Roman" w:cs="Times New Roman"/>
                <w:bCs/>
                <w:iCs/>
                <w:color w:val="333333"/>
                <w:spacing w:val="-8"/>
                <w:sz w:val="24"/>
                <w:szCs w:val="24"/>
                <w:shd w:val="clear" w:color="auto" w:fill="FFFFFF"/>
              </w:rPr>
              <w:t xml:space="preserve"> </w:t>
            </w:r>
            <w:proofErr w:type="spellStart"/>
            <w:r w:rsidRPr="004412FF">
              <w:rPr>
                <w:rFonts w:ascii="Times New Roman" w:hAnsi="Times New Roman" w:cs="Times New Roman"/>
                <w:bCs/>
                <w:iCs/>
                <w:color w:val="333333"/>
                <w:spacing w:val="-8"/>
                <w:sz w:val="24"/>
                <w:szCs w:val="24"/>
                <w:shd w:val="clear" w:color="auto" w:fill="FFFFFF"/>
              </w:rPr>
              <w:t>đề</w:t>
            </w:r>
            <w:proofErr w:type="spellEnd"/>
            <w:r w:rsidRPr="004412FF">
              <w:rPr>
                <w:rFonts w:ascii="Times New Roman" w:hAnsi="Times New Roman" w:cs="Times New Roman"/>
                <w:bCs/>
                <w:iCs/>
                <w:color w:val="333333"/>
                <w:spacing w:val="-8"/>
                <w:sz w:val="24"/>
                <w:szCs w:val="24"/>
                <w:shd w:val="clear" w:color="auto" w:fill="FFFFFF"/>
              </w:rPr>
              <w:t>.</w:t>
            </w:r>
          </w:p>
          <w:p w:rsidR="004412FF" w:rsidRPr="004412FF" w:rsidRDefault="004412FF" w:rsidP="00806FA1">
            <w:pPr>
              <w:spacing w:after="0"/>
              <w:jc w:val="both"/>
              <w:rPr>
                <w:rFonts w:ascii="Times New Roman" w:hAnsi="Times New Roman" w:cs="Times New Roman"/>
                <w:sz w:val="24"/>
                <w:szCs w:val="24"/>
                <w:lang w:val="pl-PL"/>
              </w:rPr>
            </w:pPr>
          </w:p>
        </w:tc>
        <w:tc>
          <w:tcPr>
            <w:tcW w:w="3793" w:type="dxa"/>
          </w:tcPr>
          <w:p w:rsidR="004412FF" w:rsidRPr="00E7508B" w:rsidRDefault="004412FF" w:rsidP="00806FA1">
            <w:pPr>
              <w:spacing w:after="0"/>
              <w:jc w:val="both"/>
              <w:rPr>
                <w:rFonts w:ascii="Times New Roman" w:hAnsi="Times New Roman" w:cs="Times New Roman"/>
                <w:sz w:val="24"/>
                <w:szCs w:val="24"/>
                <w:lang w:val="pl-PL"/>
              </w:rPr>
            </w:pPr>
            <w:r w:rsidRPr="00E7508B">
              <w:rPr>
                <w:rFonts w:ascii="Times New Roman" w:hAnsi="Times New Roman" w:cs="Times New Roman"/>
                <w:sz w:val="24"/>
                <w:szCs w:val="24"/>
                <w:lang w:val="pl-PL"/>
              </w:rPr>
              <w:t>- Chủ tọa Đ/c Trần Thị Loan – PHT Phụ trách chuyên môn khối Mẫu giáo.</w:t>
            </w:r>
          </w:p>
          <w:p w:rsidR="004412FF" w:rsidRPr="00E7508B" w:rsidRDefault="004412FF" w:rsidP="00806FA1">
            <w:pPr>
              <w:spacing w:after="0"/>
              <w:rPr>
                <w:rFonts w:ascii="Times New Roman" w:hAnsi="Times New Roman" w:cs="Times New Roman"/>
                <w:sz w:val="24"/>
                <w:szCs w:val="24"/>
                <w:lang w:val="pl-PL"/>
              </w:rPr>
            </w:pPr>
            <w:r w:rsidRPr="00E7508B">
              <w:rPr>
                <w:rFonts w:ascii="Times New Roman" w:hAnsi="Times New Roman" w:cs="Times New Roman"/>
                <w:sz w:val="24"/>
                <w:szCs w:val="24"/>
                <w:lang w:val="pl-PL"/>
              </w:rPr>
              <w:t>- Đ/c Dương Thị Thoa – HT trường MN</w:t>
            </w:r>
          </w:p>
        </w:tc>
      </w:tr>
    </w:tbl>
    <w:p w:rsidR="00B153A0" w:rsidRPr="00E7508B" w:rsidRDefault="00B153A0" w:rsidP="00806FA1">
      <w:pPr>
        <w:shd w:val="clear" w:color="auto" w:fill="FFFFFF"/>
        <w:spacing w:after="0" w:line="240" w:lineRule="auto"/>
        <w:jc w:val="both"/>
        <w:rPr>
          <w:rFonts w:ascii="Times New Roman" w:eastAsia="Times New Roman" w:hAnsi="Times New Roman" w:cs="Times New Roman"/>
          <w:b/>
          <w:bCs/>
          <w:color w:val="333333"/>
          <w:sz w:val="24"/>
          <w:szCs w:val="24"/>
          <w:lang w:val="pl-PL" w:eastAsia="vi-VN"/>
        </w:rPr>
      </w:pP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pl-PL" w:eastAsia="vi-VN"/>
        </w:rPr>
      </w:pPr>
      <w:r w:rsidRPr="00E7508B">
        <w:rPr>
          <w:rFonts w:ascii="Times New Roman" w:eastAsia="Times New Roman" w:hAnsi="Times New Roman" w:cs="Times New Roman"/>
          <w:color w:val="333333"/>
          <w:sz w:val="24"/>
          <w:szCs w:val="24"/>
          <w:lang w:val="pl-PL" w:eastAsia="vi-VN"/>
        </w:rPr>
        <w:t>          </w:t>
      </w:r>
      <w:r w:rsidRPr="00E7508B">
        <w:rPr>
          <w:rFonts w:ascii="Times New Roman" w:eastAsia="Times New Roman" w:hAnsi="Times New Roman" w:cs="Times New Roman"/>
          <w:b/>
          <w:bCs/>
          <w:color w:val="333333"/>
          <w:sz w:val="24"/>
          <w:szCs w:val="24"/>
          <w:lang w:val="pl-PL" w:eastAsia="vi-VN"/>
        </w:rPr>
        <w:t>III. Tổ chức thực hiện</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pl-PL" w:eastAsia="vi-VN"/>
        </w:rPr>
      </w:pPr>
      <w:r w:rsidRPr="00E7508B">
        <w:rPr>
          <w:rFonts w:ascii="Times New Roman" w:eastAsia="Times New Roman" w:hAnsi="Times New Roman" w:cs="Times New Roman"/>
          <w:b/>
          <w:bCs/>
          <w:color w:val="333333"/>
          <w:sz w:val="24"/>
          <w:szCs w:val="24"/>
          <w:lang w:val="pl-PL" w:eastAsia="vi-VN"/>
        </w:rPr>
        <w:t>        </w:t>
      </w:r>
      <w:r w:rsidR="0041639F" w:rsidRPr="00E7508B">
        <w:rPr>
          <w:rFonts w:ascii="Times New Roman" w:eastAsia="Times New Roman" w:hAnsi="Times New Roman" w:cs="Times New Roman"/>
          <w:b/>
          <w:bCs/>
          <w:color w:val="333333"/>
          <w:sz w:val="24"/>
          <w:szCs w:val="24"/>
          <w:lang w:val="pl-PL" w:eastAsia="vi-VN"/>
        </w:rPr>
        <w:t xml:space="preserve">   </w:t>
      </w:r>
      <w:r w:rsidRPr="00E7508B">
        <w:rPr>
          <w:rFonts w:ascii="Times New Roman" w:eastAsia="Times New Roman" w:hAnsi="Times New Roman" w:cs="Times New Roman"/>
          <w:b/>
          <w:bCs/>
          <w:color w:val="333333"/>
          <w:sz w:val="24"/>
          <w:szCs w:val="24"/>
          <w:lang w:val="pl-PL" w:eastAsia="vi-VN"/>
        </w:rPr>
        <w:t> </w:t>
      </w:r>
      <w:r w:rsidRPr="00E7508B">
        <w:rPr>
          <w:rFonts w:ascii="Times New Roman" w:eastAsia="Times New Roman" w:hAnsi="Times New Roman" w:cs="Times New Roman"/>
          <w:color w:val="333333"/>
          <w:sz w:val="24"/>
          <w:szCs w:val="24"/>
          <w:lang w:val="pl-PL" w:eastAsia="vi-VN"/>
        </w:rPr>
        <w:t xml:space="preserve">- BGH </w:t>
      </w:r>
      <w:r w:rsidR="00425237" w:rsidRPr="00E7508B">
        <w:rPr>
          <w:rFonts w:ascii="Times New Roman" w:eastAsia="Times New Roman" w:hAnsi="Times New Roman" w:cs="Times New Roman"/>
          <w:color w:val="333333"/>
          <w:sz w:val="24"/>
          <w:szCs w:val="24"/>
          <w:lang w:val="pl-PL" w:eastAsia="vi-VN"/>
        </w:rPr>
        <w:t>2</w:t>
      </w:r>
      <w:r w:rsidR="00923DB4" w:rsidRPr="00E7508B">
        <w:rPr>
          <w:rFonts w:ascii="Times New Roman" w:eastAsia="Times New Roman" w:hAnsi="Times New Roman" w:cs="Times New Roman"/>
          <w:color w:val="333333"/>
          <w:sz w:val="24"/>
          <w:szCs w:val="24"/>
          <w:lang w:val="pl-PL" w:eastAsia="vi-VN"/>
        </w:rPr>
        <w:t xml:space="preserve"> </w:t>
      </w:r>
      <w:r w:rsidRPr="00E7508B">
        <w:rPr>
          <w:rFonts w:ascii="Times New Roman" w:eastAsia="Times New Roman" w:hAnsi="Times New Roman" w:cs="Times New Roman"/>
          <w:color w:val="333333"/>
          <w:sz w:val="24"/>
          <w:szCs w:val="24"/>
          <w:lang w:val="pl-PL" w:eastAsia="vi-VN"/>
        </w:rPr>
        <w:t>trường xây dựn</w:t>
      </w:r>
      <w:r w:rsidR="00425237" w:rsidRPr="00E7508B">
        <w:rPr>
          <w:rFonts w:ascii="Times New Roman" w:eastAsia="Times New Roman" w:hAnsi="Times New Roman" w:cs="Times New Roman"/>
          <w:color w:val="333333"/>
          <w:sz w:val="24"/>
          <w:szCs w:val="24"/>
          <w:lang w:val="pl-PL" w:eastAsia="vi-VN"/>
        </w:rPr>
        <w:t>g kế hoạch sinh hoạt chuyên môn liên cấp.</w:t>
      </w:r>
    </w:p>
    <w:p w:rsidR="00757823"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pl-PL" w:eastAsia="vi-VN"/>
        </w:rPr>
      </w:pPr>
      <w:r w:rsidRPr="00E7508B">
        <w:rPr>
          <w:rFonts w:ascii="Times New Roman" w:eastAsia="Times New Roman" w:hAnsi="Times New Roman" w:cs="Times New Roman"/>
          <w:color w:val="333333"/>
          <w:sz w:val="24"/>
          <w:szCs w:val="24"/>
          <w:lang w:val="pl-PL" w:eastAsia="vi-VN"/>
        </w:rPr>
        <w:t xml:space="preserve">         - Chuẩn bị chương trình tổ chức cho </w:t>
      </w:r>
      <w:r w:rsidR="00425237" w:rsidRPr="00E7508B">
        <w:rPr>
          <w:rFonts w:ascii="Times New Roman" w:eastAsia="Times New Roman" w:hAnsi="Times New Roman" w:cs="Times New Roman"/>
          <w:color w:val="333333"/>
          <w:sz w:val="24"/>
          <w:szCs w:val="24"/>
          <w:lang w:val="pl-PL" w:eastAsia="vi-VN"/>
        </w:rPr>
        <w:t>buổi</w:t>
      </w:r>
      <w:r w:rsidRPr="00E7508B">
        <w:rPr>
          <w:rFonts w:ascii="Times New Roman" w:eastAsia="Times New Roman" w:hAnsi="Times New Roman" w:cs="Times New Roman"/>
          <w:color w:val="333333"/>
          <w:sz w:val="24"/>
          <w:szCs w:val="24"/>
          <w:lang w:val="pl-PL" w:eastAsia="vi-VN"/>
        </w:rPr>
        <w:t xml:space="preserve"> sinh hoạt. Chuẩn bị đầy đủ các điều kiện về phương tiện dạy</w:t>
      </w:r>
      <w:r w:rsidR="00425237" w:rsidRPr="00E7508B">
        <w:rPr>
          <w:rFonts w:ascii="Times New Roman" w:eastAsia="Times New Roman" w:hAnsi="Times New Roman" w:cs="Times New Roman"/>
          <w:color w:val="333333"/>
          <w:sz w:val="24"/>
          <w:szCs w:val="24"/>
          <w:lang w:val="pl-PL" w:eastAsia="vi-VN"/>
        </w:rPr>
        <w:t xml:space="preserve"> học, tổ chức hội thảo trong buổi</w:t>
      </w:r>
      <w:r w:rsidRPr="00E7508B">
        <w:rPr>
          <w:rFonts w:ascii="Times New Roman" w:eastAsia="Times New Roman" w:hAnsi="Times New Roman" w:cs="Times New Roman"/>
          <w:color w:val="333333"/>
          <w:sz w:val="24"/>
          <w:szCs w:val="24"/>
          <w:lang w:val="pl-PL" w:eastAsia="vi-VN"/>
        </w:rPr>
        <w:t xml:space="preserve"> sinh hoạt</w:t>
      </w:r>
      <w:r w:rsidR="00923DB4" w:rsidRPr="00E7508B">
        <w:rPr>
          <w:rFonts w:ascii="Times New Roman" w:eastAsia="Times New Roman" w:hAnsi="Times New Roman" w:cs="Times New Roman"/>
          <w:color w:val="333333"/>
          <w:sz w:val="24"/>
          <w:szCs w:val="24"/>
          <w:lang w:val="pl-PL" w:eastAsia="vi-VN"/>
        </w:rPr>
        <w:t>.</w:t>
      </w:r>
    </w:p>
    <w:p w:rsidR="00757823" w:rsidRPr="00E7508B" w:rsidRDefault="00923DB4" w:rsidP="00806FA1">
      <w:pPr>
        <w:shd w:val="clear" w:color="auto" w:fill="FFFFFF"/>
        <w:spacing w:after="0" w:line="240" w:lineRule="auto"/>
        <w:ind w:firstLine="720"/>
        <w:jc w:val="both"/>
        <w:rPr>
          <w:rFonts w:ascii="Times New Roman" w:eastAsia="Times New Roman" w:hAnsi="Times New Roman" w:cs="Times New Roman"/>
          <w:color w:val="333333"/>
          <w:sz w:val="24"/>
          <w:szCs w:val="24"/>
          <w:lang w:val="pl-PL" w:eastAsia="vi-VN"/>
        </w:rPr>
      </w:pPr>
      <w:r w:rsidRPr="00E7508B">
        <w:rPr>
          <w:rFonts w:ascii="Times New Roman" w:eastAsia="Times New Roman" w:hAnsi="Times New Roman" w:cs="Times New Roman"/>
          <w:b/>
          <w:bCs/>
          <w:color w:val="333333"/>
          <w:sz w:val="24"/>
          <w:szCs w:val="24"/>
          <w:lang w:val="pl-PL" w:eastAsia="vi-VN"/>
        </w:rPr>
        <w:t xml:space="preserve">- </w:t>
      </w:r>
      <w:r w:rsidR="00757823" w:rsidRPr="00E7508B">
        <w:rPr>
          <w:rFonts w:ascii="Times New Roman" w:eastAsia="Times New Roman" w:hAnsi="Times New Roman" w:cs="Times New Roman"/>
          <w:color w:val="333333"/>
          <w:sz w:val="24"/>
          <w:szCs w:val="24"/>
          <w:lang w:val="pl-PL" w:eastAsia="vi-VN"/>
        </w:rPr>
        <w:t xml:space="preserve">Lãnh đạo </w:t>
      </w:r>
      <w:r w:rsidR="00425237" w:rsidRPr="00E7508B">
        <w:rPr>
          <w:rFonts w:ascii="Times New Roman" w:eastAsia="Times New Roman" w:hAnsi="Times New Roman" w:cs="Times New Roman"/>
          <w:color w:val="333333"/>
          <w:sz w:val="24"/>
          <w:szCs w:val="24"/>
          <w:lang w:val="pl-PL" w:eastAsia="vi-VN"/>
        </w:rPr>
        <w:t>hai nhà trường</w:t>
      </w:r>
      <w:r w:rsidR="00757823" w:rsidRPr="00E7508B">
        <w:rPr>
          <w:rFonts w:ascii="Times New Roman" w:eastAsia="Times New Roman" w:hAnsi="Times New Roman" w:cs="Times New Roman"/>
          <w:color w:val="333333"/>
          <w:sz w:val="24"/>
          <w:szCs w:val="24"/>
          <w:lang w:val="pl-PL" w:eastAsia="vi-VN"/>
        </w:rPr>
        <w:t xml:space="preserve"> phối kết hợp,</w:t>
      </w:r>
      <w:r w:rsidR="00757823" w:rsidRPr="00E7508B">
        <w:rPr>
          <w:rFonts w:ascii="Times New Roman" w:eastAsia="Times New Roman" w:hAnsi="Times New Roman" w:cs="Times New Roman"/>
          <w:b/>
          <w:bCs/>
          <w:color w:val="333333"/>
          <w:sz w:val="24"/>
          <w:szCs w:val="24"/>
          <w:lang w:val="pl-PL" w:eastAsia="vi-VN"/>
        </w:rPr>
        <w:t> </w:t>
      </w:r>
      <w:r w:rsidR="00757823" w:rsidRPr="00E7508B">
        <w:rPr>
          <w:rFonts w:ascii="Times New Roman" w:eastAsia="Times New Roman" w:hAnsi="Times New Roman" w:cs="Times New Roman"/>
          <w:color w:val="333333"/>
          <w:sz w:val="24"/>
          <w:szCs w:val="24"/>
          <w:lang w:val="pl-PL" w:eastAsia="vi-VN"/>
        </w:rPr>
        <w:t>quán triệt và tạo điều kiện cho CB, GV tham gia SHCM đảm bảo theo kế hoạch xây dựng. Lập danh sách thành viên tham gia và phân công giáo viên cốt cán đã tập huấn của nhà trường cùng tham gia thực hiện nhiệm vụ.</w:t>
      </w:r>
    </w:p>
    <w:p w:rsidR="00757823" w:rsidRPr="00E7508B" w:rsidRDefault="003443CC" w:rsidP="00806FA1">
      <w:pPr>
        <w:shd w:val="clear" w:color="auto" w:fill="FFFFFF"/>
        <w:spacing w:after="0" w:line="240" w:lineRule="auto"/>
        <w:ind w:firstLine="720"/>
        <w:jc w:val="both"/>
        <w:rPr>
          <w:rFonts w:ascii="Times New Roman" w:eastAsia="Times New Roman" w:hAnsi="Times New Roman" w:cs="Times New Roman"/>
          <w:color w:val="333333"/>
          <w:sz w:val="24"/>
          <w:szCs w:val="24"/>
          <w:lang w:val="pl-PL" w:eastAsia="vi-VN"/>
        </w:rPr>
      </w:pPr>
      <w:r w:rsidRPr="00E7508B">
        <w:rPr>
          <w:rFonts w:ascii="Times New Roman" w:eastAsia="Times New Roman" w:hAnsi="Times New Roman" w:cs="Times New Roman"/>
          <w:b/>
          <w:bCs/>
          <w:color w:val="333333"/>
          <w:sz w:val="24"/>
          <w:szCs w:val="24"/>
          <w:lang w:val="pl-PL" w:eastAsia="vi-VN"/>
        </w:rPr>
        <w:t xml:space="preserve">- </w:t>
      </w:r>
      <w:r w:rsidRPr="00E7508B">
        <w:rPr>
          <w:rFonts w:ascii="Times New Roman" w:eastAsia="Times New Roman" w:hAnsi="Times New Roman" w:cs="Times New Roman"/>
          <w:color w:val="333333"/>
          <w:sz w:val="24"/>
          <w:szCs w:val="24"/>
          <w:lang w:val="pl-PL" w:eastAsia="vi-VN"/>
        </w:rPr>
        <w:t xml:space="preserve">Lãnh đạo </w:t>
      </w:r>
      <w:r w:rsidR="000C775E" w:rsidRPr="00E7508B">
        <w:rPr>
          <w:rFonts w:ascii="Times New Roman" w:eastAsia="Times New Roman" w:hAnsi="Times New Roman" w:cs="Times New Roman"/>
          <w:color w:val="333333"/>
          <w:sz w:val="24"/>
          <w:szCs w:val="24"/>
          <w:lang w:val="pl-PL" w:eastAsia="vi-VN"/>
        </w:rPr>
        <w:t>hai nhà trường</w:t>
      </w:r>
      <w:r w:rsidRPr="00E7508B">
        <w:rPr>
          <w:rFonts w:ascii="Times New Roman" w:eastAsia="Times New Roman" w:hAnsi="Times New Roman" w:cs="Times New Roman"/>
          <w:color w:val="333333"/>
          <w:sz w:val="24"/>
          <w:szCs w:val="24"/>
          <w:lang w:val="pl-PL" w:eastAsia="vi-VN"/>
        </w:rPr>
        <w:t xml:space="preserve"> c</w:t>
      </w:r>
      <w:r w:rsidR="00757823" w:rsidRPr="00E7508B">
        <w:rPr>
          <w:rFonts w:ascii="Times New Roman" w:eastAsia="Times New Roman" w:hAnsi="Times New Roman" w:cs="Times New Roman"/>
          <w:color w:val="333333"/>
          <w:sz w:val="24"/>
          <w:szCs w:val="24"/>
          <w:lang w:val="pl-PL" w:eastAsia="vi-VN"/>
        </w:rPr>
        <w:t>ó trách nhiệm kết nối, trao đổi thống nhất để thống nhất phân công nhiệm vụ chuẩn bị các nội dung sinh hoạt theo hướng dẫn.</w:t>
      </w:r>
    </w:p>
    <w:p w:rsidR="00757823" w:rsidRPr="00E7508B" w:rsidRDefault="00757823" w:rsidP="00806FA1">
      <w:pPr>
        <w:shd w:val="clear" w:color="auto" w:fill="FFFFFF"/>
        <w:spacing w:after="0" w:line="240" w:lineRule="auto"/>
        <w:ind w:firstLine="720"/>
        <w:jc w:val="both"/>
        <w:rPr>
          <w:rFonts w:ascii="Times New Roman" w:eastAsia="Times New Roman" w:hAnsi="Times New Roman" w:cs="Times New Roman"/>
          <w:color w:val="333333"/>
          <w:sz w:val="24"/>
          <w:szCs w:val="24"/>
          <w:lang w:val="pl-PL" w:eastAsia="vi-VN"/>
        </w:rPr>
      </w:pPr>
      <w:r w:rsidRPr="00E7508B">
        <w:rPr>
          <w:rFonts w:ascii="Times New Roman" w:eastAsia="Times New Roman" w:hAnsi="Times New Roman" w:cs="Times New Roman"/>
          <w:color w:val="333333"/>
          <w:sz w:val="24"/>
          <w:szCs w:val="24"/>
          <w:lang w:val="pl-PL" w:eastAsia="vi-VN"/>
        </w:rPr>
        <w:t>Phân công thư ký nhóm, tổ chức, điều hành thực hiện nhiệm vụ.</w:t>
      </w:r>
    </w:p>
    <w:p w:rsidR="005270BE" w:rsidRPr="00E7508B" w:rsidRDefault="00757823" w:rsidP="00806FA1">
      <w:pPr>
        <w:shd w:val="clear" w:color="auto" w:fill="FFFFFF"/>
        <w:spacing w:after="0" w:line="240" w:lineRule="auto"/>
        <w:jc w:val="both"/>
        <w:rPr>
          <w:rFonts w:ascii="Times New Roman" w:eastAsia="Times New Roman" w:hAnsi="Times New Roman" w:cs="Times New Roman"/>
          <w:color w:val="333333"/>
          <w:sz w:val="24"/>
          <w:szCs w:val="24"/>
          <w:lang w:val="pl-PL" w:eastAsia="vi-VN"/>
        </w:rPr>
      </w:pPr>
      <w:r w:rsidRPr="00E7508B">
        <w:rPr>
          <w:rFonts w:ascii="Times New Roman" w:eastAsia="Times New Roman" w:hAnsi="Times New Roman" w:cs="Times New Roman"/>
          <w:color w:val="333333"/>
          <w:sz w:val="24"/>
          <w:szCs w:val="24"/>
          <w:lang w:val="pl-PL" w:eastAsia="vi-VN"/>
        </w:rPr>
        <w:t xml:space="preserve">          Trên đây là kế hoạch tổ chức sinh hoạt chuyên môn </w:t>
      </w:r>
      <w:r w:rsidR="003443CC" w:rsidRPr="00E7508B">
        <w:rPr>
          <w:rFonts w:ascii="Times New Roman" w:eastAsia="Times New Roman" w:hAnsi="Times New Roman" w:cs="Times New Roman"/>
          <w:color w:val="333333"/>
          <w:sz w:val="24"/>
          <w:szCs w:val="24"/>
          <w:lang w:val="pl-PL" w:eastAsia="vi-VN"/>
        </w:rPr>
        <w:t xml:space="preserve">liên </w:t>
      </w:r>
      <w:r w:rsidR="00084D1C" w:rsidRPr="00E7508B">
        <w:rPr>
          <w:rFonts w:ascii="Times New Roman" w:eastAsia="Times New Roman" w:hAnsi="Times New Roman" w:cs="Times New Roman"/>
          <w:color w:val="333333"/>
          <w:sz w:val="24"/>
          <w:szCs w:val="24"/>
          <w:lang w:val="pl-PL" w:eastAsia="vi-VN"/>
        </w:rPr>
        <w:t xml:space="preserve">cấp </w:t>
      </w:r>
      <w:r w:rsidR="000C775E" w:rsidRPr="00E7508B">
        <w:rPr>
          <w:rFonts w:ascii="Times New Roman" w:eastAsia="Times New Roman" w:hAnsi="Times New Roman" w:cs="Times New Roman"/>
          <w:color w:val="333333"/>
          <w:sz w:val="24"/>
          <w:szCs w:val="24"/>
          <w:lang w:val="pl-PL" w:eastAsia="vi-VN"/>
        </w:rPr>
        <w:t xml:space="preserve">của </w:t>
      </w:r>
      <w:r w:rsidR="00084D1C" w:rsidRPr="00E7508B">
        <w:rPr>
          <w:rFonts w:ascii="Times New Roman" w:eastAsia="Times New Roman" w:hAnsi="Times New Roman" w:cs="Times New Roman"/>
          <w:bCs/>
          <w:color w:val="333333"/>
          <w:sz w:val="24"/>
          <w:szCs w:val="24"/>
          <w:lang w:val="pl-PL" w:eastAsia="vi-VN"/>
        </w:rPr>
        <w:t>trường Tiểu học Toàn Thắng – Trường MN Toàn Thắng</w:t>
      </w:r>
      <w:r w:rsidR="00084D1C" w:rsidRPr="00E7508B">
        <w:rPr>
          <w:rFonts w:ascii="Times New Roman" w:eastAsia="Times New Roman" w:hAnsi="Times New Roman" w:cs="Times New Roman"/>
          <w:color w:val="333333"/>
          <w:sz w:val="24"/>
          <w:szCs w:val="24"/>
          <w:lang w:val="pl-PL" w:eastAsia="vi-VN"/>
        </w:rPr>
        <w:t xml:space="preserve"> </w:t>
      </w:r>
      <w:r w:rsidRPr="00E7508B">
        <w:rPr>
          <w:rFonts w:ascii="Times New Roman" w:eastAsia="Times New Roman" w:hAnsi="Times New Roman" w:cs="Times New Roman"/>
          <w:color w:val="333333"/>
          <w:sz w:val="24"/>
          <w:szCs w:val="24"/>
          <w:lang w:val="pl-PL" w:eastAsia="vi-VN"/>
        </w:rPr>
        <w:t>năm học 202</w:t>
      </w:r>
      <w:r w:rsidR="00010EF3" w:rsidRPr="00E7508B">
        <w:rPr>
          <w:rFonts w:ascii="Times New Roman" w:eastAsia="Times New Roman" w:hAnsi="Times New Roman" w:cs="Times New Roman"/>
          <w:color w:val="333333"/>
          <w:sz w:val="24"/>
          <w:szCs w:val="24"/>
          <w:lang w:val="pl-PL" w:eastAsia="vi-VN"/>
        </w:rPr>
        <w:t>3</w:t>
      </w:r>
      <w:r w:rsidRPr="00E7508B">
        <w:rPr>
          <w:rFonts w:ascii="Times New Roman" w:eastAsia="Times New Roman" w:hAnsi="Times New Roman" w:cs="Times New Roman"/>
          <w:color w:val="333333"/>
          <w:sz w:val="24"/>
          <w:szCs w:val="24"/>
          <w:lang w:val="pl-PL" w:eastAsia="vi-VN"/>
        </w:rPr>
        <w:t>-202</w:t>
      </w:r>
      <w:r w:rsidR="00010EF3" w:rsidRPr="00E7508B">
        <w:rPr>
          <w:rFonts w:ascii="Times New Roman" w:eastAsia="Times New Roman" w:hAnsi="Times New Roman" w:cs="Times New Roman"/>
          <w:color w:val="333333"/>
          <w:sz w:val="24"/>
          <w:szCs w:val="24"/>
          <w:lang w:val="pl-PL" w:eastAsia="vi-VN"/>
        </w:rPr>
        <w:t>4</w:t>
      </w:r>
      <w:r w:rsidRPr="00E7508B">
        <w:rPr>
          <w:rFonts w:ascii="Times New Roman" w:eastAsia="Times New Roman" w:hAnsi="Times New Roman" w:cs="Times New Roman"/>
          <w:color w:val="333333"/>
          <w:sz w:val="24"/>
          <w:szCs w:val="24"/>
          <w:lang w:val="pl-PL" w:eastAsia="vi-VN"/>
        </w:rPr>
        <w:t xml:space="preserve">. Đề nghị </w:t>
      </w:r>
      <w:r w:rsidR="004412FF" w:rsidRPr="00E7508B">
        <w:rPr>
          <w:rFonts w:ascii="Times New Roman" w:eastAsia="Times New Roman" w:hAnsi="Times New Roman" w:cs="Times New Roman"/>
          <w:color w:val="333333"/>
          <w:sz w:val="24"/>
          <w:szCs w:val="24"/>
          <w:lang w:val="pl-PL" w:eastAsia="vi-VN"/>
        </w:rPr>
        <w:t>BGH hai nhà trường, các thầy cô giáo</w:t>
      </w:r>
      <w:r w:rsidRPr="00E7508B">
        <w:rPr>
          <w:rFonts w:ascii="Times New Roman" w:eastAsia="Times New Roman" w:hAnsi="Times New Roman" w:cs="Times New Roman"/>
          <w:color w:val="333333"/>
          <w:sz w:val="24"/>
          <w:szCs w:val="24"/>
          <w:lang w:val="pl-PL" w:eastAsia="vi-VN"/>
        </w:rPr>
        <w:t>, phối kết hợp tổ chức triển khai thực hiện đúng kế hoạch đã xây dựng./.</w:t>
      </w:r>
    </w:p>
    <w:p w:rsidR="004412FF" w:rsidRPr="00E7508B" w:rsidRDefault="004412FF" w:rsidP="00806FA1">
      <w:pPr>
        <w:shd w:val="clear" w:color="auto" w:fill="FFFFFF"/>
        <w:spacing w:after="0" w:line="240" w:lineRule="auto"/>
        <w:jc w:val="both"/>
        <w:rPr>
          <w:rFonts w:ascii="Times New Roman" w:eastAsia="Times New Roman" w:hAnsi="Times New Roman" w:cs="Times New Roman"/>
          <w:color w:val="333333"/>
          <w:sz w:val="24"/>
          <w:szCs w:val="24"/>
          <w:lang w:val="pl-PL" w:eastAsia="vi-VN"/>
        </w:rPr>
      </w:pPr>
    </w:p>
    <w:tbl>
      <w:tblPr>
        <w:tblStyle w:val="TableGrid"/>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276"/>
        <w:gridCol w:w="4253"/>
        <w:gridCol w:w="3543"/>
      </w:tblGrid>
      <w:tr w:rsidR="004412FF" w:rsidRPr="004412FF" w:rsidTr="004412FF">
        <w:tc>
          <w:tcPr>
            <w:tcW w:w="284" w:type="dxa"/>
          </w:tcPr>
          <w:p w:rsidR="004412FF" w:rsidRPr="00E7508B" w:rsidRDefault="004412FF" w:rsidP="00806FA1">
            <w:pPr>
              <w:jc w:val="both"/>
              <w:rPr>
                <w:rFonts w:ascii="Times New Roman" w:eastAsia="Times New Roman" w:hAnsi="Times New Roman" w:cs="Times New Roman"/>
                <w:color w:val="333333"/>
                <w:sz w:val="24"/>
                <w:szCs w:val="24"/>
                <w:lang w:val="pl-PL" w:eastAsia="vi-VN"/>
              </w:rPr>
            </w:pPr>
          </w:p>
        </w:tc>
        <w:tc>
          <w:tcPr>
            <w:tcW w:w="1276" w:type="dxa"/>
          </w:tcPr>
          <w:p w:rsidR="004412FF" w:rsidRPr="00E7508B" w:rsidRDefault="004412FF" w:rsidP="00806FA1">
            <w:pPr>
              <w:jc w:val="both"/>
              <w:rPr>
                <w:rFonts w:ascii="Times New Roman" w:eastAsia="Times New Roman" w:hAnsi="Times New Roman" w:cs="Times New Roman"/>
                <w:b/>
                <w:bCs/>
                <w:color w:val="333333"/>
                <w:sz w:val="16"/>
                <w:szCs w:val="16"/>
                <w:lang w:val="pl-PL" w:eastAsia="vi-VN"/>
              </w:rPr>
            </w:pPr>
            <w:r w:rsidRPr="00E7508B">
              <w:rPr>
                <w:rFonts w:ascii="Times New Roman" w:eastAsia="Times New Roman" w:hAnsi="Times New Roman" w:cs="Times New Roman"/>
                <w:b/>
                <w:bCs/>
                <w:color w:val="333333"/>
                <w:sz w:val="16"/>
                <w:szCs w:val="16"/>
                <w:lang w:val="pl-PL" w:eastAsia="vi-VN"/>
              </w:rPr>
              <w:t>Nơi nhận:</w:t>
            </w:r>
          </w:p>
          <w:p w:rsidR="004412FF" w:rsidRPr="00E7508B" w:rsidRDefault="004412FF" w:rsidP="00806FA1">
            <w:pPr>
              <w:jc w:val="both"/>
              <w:rPr>
                <w:rFonts w:ascii="Times New Roman" w:eastAsia="Times New Roman" w:hAnsi="Times New Roman" w:cs="Times New Roman"/>
                <w:color w:val="333333"/>
                <w:sz w:val="16"/>
                <w:szCs w:val="16"/>
                <w:lang w:val="pl-PL" w:eastAsia="vi-VN"/>
              </w:rPr>
            </w:pPr>
            <w:r w:rsidRPr="00E7508B">
              <w:rPr>
                <w:rFonts w:ascii="Times New Roman" w:eastAsia="Times New Roman" w:hAnsi="Times New Roman" w:cs="Times New Roman"/>
                <w:color w:val="333333"/>
                <w:sz w:val="16"/>
                <w:szCs w:val="16"/>
                <w:lang w:val="pl-PL" w:eastAsia="vi-VN"/>
              </w:rPr>
              <w:t>- Các đơn vị trường (t/h);</w:t>
            </w:r>
          </w:p>
          <w:p w:rsidR="004412FF" w:rsidRPr="00E7508B" w:rsidRDefault="004412FF" w:rsidP="00806FA1">
            <w:pPr>
              <w:rPr>
                <w:rFonts w:ascii="Times New Roman" w:eastAsia="Times New Roman" w:hAnsi="Times New Roman" w:cs="Times New Roman"/>
                <w:color w:val="333333"/>
                <w:sz w:val="16"/>
                <w:szCs w:val="16"/>
                <w:lang w:eastAsia="vi-VN"/>
              </w:rPr>
            </w:pPr>
            <w:r w:rsidRPr="00E7508B">
              <w:rPr>
                <w:rFonts w:ascii="Times New Roman" w:eastAsia="Times New Roman" w:hAnsi="Times New Roman" w:cs="Times New Roman"/>
                <w:color w:val="333333"/>
                <w:sz w:val="16"/>
                <w:szCs w:val="16"/>
                <w:lang w:eastAsia="vi-VN"/>
              </w:rPr>
              <w:t xml:space="preserve">- </w:t>
            </w:r>
            <w:proofErr w:type="spellStart"/>
            <w:r w:rsidRPr="00E7508B">
              <w:rPr>
                <w:rFonts w:ascii="Times New Roman" w:eastAsia="Times New Roman" w:hAnsi="Times New Roman" w:cs="Times New Roman"/>
                <w:color w:val="333333"/>
                <w:sz w:val="16"/>
                <w:szCs w:val="16"/>
                <w:lang w:eastAsia="vi-VN"/>
              </w:rPr>
              <w:t>Lưu</w:t>
            </w:r>
            <w:proofErr w:type="spellEnd"/>
            <w:r w:rsidRPr="00E7508B">
              <w:rPr>
                <w:rFonts w:ascii="Times New Roman" w:eastAsia="Times New Roman" w:hAnsi="Times New Roman" w:cs="Times New Roman"/>
                <w:color w:val="333333"/>
                <w:sz w:val="16"/>
                <w:szCs w:val="16"/>
                <w:lang w:eastAsia="vi-VN"/>
              </w:rPr>
              <w:t xml:space="preserve"> </w:t>
            </w:r>
            <w:proofErr w:type="spellStart"/>
            <w:r w:rsidRPr="00E7508B">
              <w:rPr>
                <w:rFonts w:ascii="Times New Roman" w:eastAsia="Times New Roman" w:hAnsi="Times New Roman" w:cs="Times New Roman"/>
                <w:color w:val="333333"/>
                <w:sz w:val="16"/>
                <w:szCs w:val="16"/>
                <w:lang w:eastAsia="vi-VN"/>
              </w:rPr>
              <w:t>HSTr</w:t>
            </w:r>
            <w:proofErr w:type="spellEnd"/>
            <w:r w:rsidRPr="00E7508B">
              <w:rPr>
                <w:rFonts w:ascii="Times New Roman" w:eastAsia="Times New Roman" w:hAnsi="Times New Roman" w:cs="Times New Roman"/>
                <w:color w:val="333333"/>
                <w:sz w:val="16"/>
                <w:szCs w:val="16"/>
                <w:lang w:eastAsia="vi-VN"/>
              </w:rPr>
              <w:t>./.</w:t>
            </w:r>
          </w:p>
        </w:tc>
        <w:tc>
          <w:tcPr>
            <w:tcW w:w="4253" w:type="dxa"/>
          </w:tcPr>
          <w:p w:rsidR="004412FF" w:rsidRPr="004412FF" w:rsidRDefault="004412FF" w:rsidP="00806FA1">
            <w:pPr>
              <w:jc w:val="center"/>
              <w:rPr>
                <w:rFonts w:ascii="Times New Roman" w:eastAsia="Times New Roman" w:hAnsi="Times New Roman" w:cs="Times New Roman"/>
                <w:b/>
                <w:bCs/>
                <w:color w:val="333333"/>
                <w:sz w:val="24"/>
                <w:szCs w:val="24"/>
                <w:lang w:eastAsia="vi-VN"/>
              </w:rPr>
            </w:pPr>
            <w:r w:rsidRPr="004412FF">
              <w:rPr>
                <w:rFonts w:ascii="Times New Roman" w:eastAsia="Times New Roman" w:hAnsi="Times New Roman" w:cs="Times New Roman"/>
                <w:b/>
                <w:bCs/>
                <w:color w:val="333333"/>
                <w:sz w:val="24"/>
                <w:szCs w:val="24"/>
                <w:lang w:eastAsia="vi-VN"/>
              </w:rPr>
              <w:t>TRƯỜNG TIỂU HỌC TOÀN THẮNG</w:t>
            </w:r>
          </w:p>
          <w:p w:rsidR="004412FF" w:rsidRPr="004412FF" w:rsidRDefault="004412FF" w:rsidP="00806FA1">
            <w:pPr>
              <w:jc w:val="center"/>
              <w:rPr>
                <w:rFonts w:ascii="Times New Roman" w:eastAsia="Times New Roman" w:hAnsi="Times New Roman" w:cs="Times New Roman"/>
                <w:b/>
                <w:bCs/>
                <w:color w:val="333333"/>
                <w:sz w:val="24"/>
                <w:szCs w:val="24"/>
                <w:lang w:eastAsia="vi-VN"/>
              </w:rPr>
            </w:pPr>
          </w:p>
          <w:p w:rsidR="004412FF" w:rsidRPr="004412FF" w:rsidRDefault="004412FF" w:rsidP="00806FA1">
            <w:pPr>
              <w:jc w:val="center"/>
              <w:rPr>
                <w:rFonts w:ascii="Times New Roman" w:eastAsia="Times New Roman" w:hAnsi="Times New Roman" w:cs="Times New Roman"/>
                <w:b/>
                <w:bCs/>
                <w:color w:val="333333"/>
                <w:sz w:val="24"/>
                <w:szCs w:val="24"/>
                <w:lang w:eastAsia="vi-VN"/>
              </w:rPr>
            </w:pPr>
          </w:p>
          <w:p w:rsidR="004412FF" w:rsidRPr="004412FF" w:rsidRDefault="004412FF" w:rsidP="00806FA1">
            <w:pPr>
              <w:jc w:val="center"/>
              <w:rPr>
                <w:rFonts w:ascii="Times New Roman" w:eastAsia="Times New Roman" w:hAnsi="Times New Roman" w:cs="Times New Roman"/>
                <w:b/>
                <w:bCs/>
                <w:color w:val="333333"/>
                <w:sz w:val="24"/>
                <w:szCs w:val="24"/>
                <w:lang w:eastAsia="vi-VN"/>
              </w:rPr>
            </w:pPr>
          </w:p>
          <w:p w:rsidR="004412FF" w:rsidRPr="004412FF" w:rsidRDefault="004412FF" w:rsidP="00806FA1">
            <w:pPr>
              <w:jc w:val="center"/>
              <w:rPr>
                <w:rFonts w:ascii="Times New Roman" w:eastAsia="Times New Roman" w:hAnsi="Times New Roman" w:cs="Times New Roman"/>
                <w:b/>
                <w:bCs/>
                <w:color w:val="333333"/>
                <w:sz w:val="24"/>
                <w:szCs w:val="24"/>
                <w:lang w:eastAsia="vi-VN"/>
              </w:rPr>
            </w:pPr>
          </w:p>
          <w:p w:rsidR="004412FF" w:rsidRPr="004412FF" w:rsidRDefault="004412FF" w:rsidP="00806FA1">
            <w:pPr>
              <w:rPr>
                <w:rFonts w:ascii="Times New Roman" w:eastAsia="Times New Roman" w:hAnsi="Times New Roman" w:cs="Times New Roman"/>
                <w:b/>
                <w:bCs/>
                <w:color w:val="333333"/>
                <w:sz w:val="24"/>
                <w:szCs w:val="24"/>
                <w:lang w:eastAsia="vi-VN"/>
              </w:rPr>
            </w:pPr>
            <w:r>
              <w:rPr>
                <w:rFonts w:ascii="Times New Roman" w:eastAsia="Times New Roman" w:hAnsi="Times New Roman" w:cs="Times New Roman"/>
                <w:b/>
                <w:bCs/>
                <w:color w:val="333333"/>
                <w:sz w:val="24"/>
                <w:szCs w:val="24"/>
                <w:lang w:eastAsia="vi-VN"/>
              </w:rPr>
              <w:t xml:space="preserve">           </w:t>
            </w:r>
            <w:r w:rsidRPr="004412FF">
              <w:rPr>
                <w:rFonts w:ascii="Times New Roman" w:eastAsia="Times New Roman" w:hAnsi="Times New Roman" w:cs="Times New Roman"/>
                <w:b/>
                <w:bCs/>
                <w:color w:val="333333"/>
                <w:sz w:val="24"/>
                <w:szCs w:val="24"/>
                <w:lang w:eastAsia="vi-VN"/>
              </w:rPr>
              <w:t>NGUYỄN THỊ NGA</w:t>
            </w:r>
          </w:p>
          <w:p w:rsidR="004412FF" w:rsidRPr="004412FF" w:rsidRDefault="004412FF" w:rsidP="00806FA1">
            <w:pPr>
              <w:jc w:val="center"/>
              <w:rPr>
                <w:rFonts w:ascii="Times New Roman" w:eastAsia="Times New Roman" w:hAnsi="Times New Roman" w:cs="Times New Roman"/>
                <w:b/>
                <w:bCs/>
                <w:color w:val="333333"/>
                <w:sz w:val="24"/>
                <w:szCs w:val="24"/>
                <w:lang w:eastAsia="vi-VN"/>
              </w:rPr>
            </w:pPr>
          </w:p>
        </w:tc>
        <w:tc>
          <w:tcPr>
            <w:tcW w:w="3543" w:type="dxa"/>
          </w:tcPr>
          <w:p w:rsidR="004412FF" w:rsidRPr="004412FF" w:rsidRDefault="004412FF" w:rsidP="00806FA1">
            <w:pPr>
              <w:jc w:val="center"/>
              <w:rPr>
                <w:rFonts w:ascii="Times New Roman" w:eastAsia="Times New Roman" w:hAnsi="Times New Roman" w:cs="Times New Roman"/>
                <w:b/>
                <w:bCs/>
                <w:color w:val="333333"/>
                <w:sz w:val="24"/>
                <w:szCs w:val="24"/>
                <w:lang w:eastAsia="vi-VN"/>
              </w:rPr>
            </w:pPr>
            <w:r w:rsidRPr="004412FF">
              <w:rPr>
                <w:rFonts w:ascii="Times New Roman" w:eastAsia="Times New Roman" w:hAnsi="Times New Roman" w:cs="Times New Roman"/>
                <w:b/>
                <w:bCs/>
                <w:color w:val="333333"/>
                <w:sz w:val="24"/>
                <w:szCs w:val="24"/>
                <w:lang w:eastAsia="vi-VN"/>
              </w:rPr>
              <w:t>TRƯỜNG MN TOÀN THẮNG</w:t>
            </w:r>
          </w:p>
          <w:p w:rsidR="004412FF" w:rsidRPr="004412FF" w:rsidRDefault="004412FF" w:rsidP="00806FA1">
            <w:pPr>
              <w:jc w:val="center"/>
              <w:rPr>
                <w:rFonts w:ascii="Times New Roman" w:eastAsia="Times New Roman" w:hAnsi="Times New Roman" w:cs="Times New Roman"/>
                <w:color w:val="333333"/>
                <w:sz w:val="24"/>
                <w:szCs w:val="24"/>
                <w:lang w:eastAsia="vi-VN"/>
              </w:rPr>
            </w:pPr>
          </w:p>
          <w:p w:rsidR="004412FF" w:rsidRPr="004412FF" w:rsidRDefault="004412FF" w:rsidP="00806FA1">
            <w:pPr>
              <w:jc w:val="center"/>
              <w:rPr>
                <w:rFonts w:ascii="Times New Roman" w:eastAsia="Times New Roman" w:hAnsi="Times New Roman" w:cs="Times New Roman"/>
                <w:color w:val="333333"/>
                <w:sz w:val="24"/>
                <w:szCs w:val="24"/>
                <w:lang w:eastAsia="vi-VN"/>
              </w:rPr>
            </w:pPr>
          </w:p>
          <w:p w:rsidR="004412FF" w:rsidRPr="004412FF" w:rsidRDefault="004412FF" w:rsidP="00806FA1">
            <w:pPr>
              <w:jc w:val="center"/>
              <w:rPr>
                <w:rFonts w:ascii="Times New Roman" w:eastAsia="Times New Roman" w:hAnsi="Times New Roman" w:cs="Times New Roman"/>
                <w:color w:val="333333"/>
                <w:sz w:val="24"/>
                <w:szCs w:val="24"/>
                <w:lang w:eastAsia="vi-VN"/>
              </w:rPr>
            </w:pPr>
          </w:p>
          <w:p w:rsidR="004412FF" w:rsidRPr="004412FF" w:rsidRDefault="004412FF" w:rsidP="00806FA1">
            <w:pPr>
              <w:jc w:val="center"/>
              <w:rPr>
                <w:rFonts w:ascii="Times New Roman" w:eastAsia="Times New Roman" w:hAnsi="Times New Roman" w:cs="Times New Roman"/>
                <w:color w:val="333333"/>
                <w:sz w:val="24"/>
                <w:szCs w:val="24"/>
                <w:lang w:eastAsia="vi-VN"/>
              </w:rPr>
            </w:pPr>
          </w:p>
          <w:p w:rsidR="004412FF" w:rsidRPr="004412FF" w:rsidRDefault="004412FF" w:rsidP="00806FA1">
            <w:pPr>
              <w:jc w:val="center"/>
              <w:rPr>
                <w:rFonts w:ascii="Times New Roman" w:eastAsia="Times New Roman" w:hAnsi="Times New Roman" w:cs="Times New Roman"/>
                <w:b/>
                <w:bCs/>
                <w:color w:val="333333"/>
                <w:sz w:val="24"/>
                <w:szCs w:val="24"/>
                <w:lang w:eastAsia="vi-VN"/>
              </w:rPr>
            </w:pPr>
            <w:r w:rsidRPr="004412FF">
              <w:rPr>
                <w:rFonts w:ascii="Times New Roman" w:eastAsia="Times New Roman" w:hAnsi="Times New Roman" w:cs="Times New Roman"/>
                <w:b/>
                <w:bCs/>
                <w:color w:val="333333"/>
                <w:sz w:val="24"/>
                <w:szCs w:val="24"/>
                <w:lang w:eastAsia="vi-VN"/>
              </w:rPr>
              <w:t>DƯƠNG THỊ THOA</w:t>
            </w:r>
          </w:p>
        </w:tc>
      </w:tr>
    </w:tbl>
    <w:p w:rsidR="00C3476A" w:rsidRPr="004412FF" w:rsidRDefault="00C3476A" w:rsidP="00806FA1">
      <w:pPr>
        <w:spacing w:after="0"/>
        <w:rPr>
          <w:rFonts w:ascii="Times New Roman" w:hAnsi="Times New Roman" w:cs="Times New Roman"/>
          <w:sz w:val="24"/>
          <w:szCs w:val="24"/>
        </w:rPr>
      </w:pPr>
      <w:bookmarkStart w:id="0" w:name="_GoBack"/>
      <w:bookmarkEnd w:id="0"/>
    </w:p>
    <w:sectPr w:rsidR="00C3476A" w:rsidRPr="004412FF" w:rsidSect="00BD0FE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4000ACFF" w:usb2="00000001"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2E89"/>
    <w:multiLevelType w:val="hybridMultilevel"/>
    <w:tmpl w:val="C2F01888"/>
    <w:lvl w:ilvl="0" w:tplc="9D9AB3F8">
      <w:start w:val="2"/>
      <w:numFmt w:val="bullet"/>
      <w:lvlText w:val="-"/>
      <w:lvlJc w:val="left"/>
      <w:pPr>
        <w:ind w:left="1080" w:hanging="360"/>
      </w:pPr>
      <w:rPr>
        <w:rFonts w:ascii="Times New Roman" w:eastAsia="Times New Roman" w:hAnsi="Times New Roman" w:cs="Times New Roman" w:hint="default"/>
        <w:sz w:val="28"/>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405968AE"/>
    <w:multiLevelType w:val="hybridMultilevel"/>
    <w:tmpl w:val="3C5046F8"/>
    <w:lvl w:ilvl="0" w:tplc="CA04B9CC">
      <w:start w:val="4"/>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97"/>
    <w:rsid w:val="00010EF3"/>
    <w:rsid w:val="00060165"/>
    <w:rsid w:val="00075F09"/>
    <w:rsid w:val="00081208"/>
    <w:rsid w:val="00084D1C"/>
    <w:rsid w:val="00096B5F"/>
    <w:rsid w:val="000C6BE9"/>
    <w:rsid w:val="000C775E"/>
    <w:rsid w:val="00101F2F"/>
    <w:rsid w:val="001270A2"/>
    <w:rsid w:val="00176F00"/>
    <w:rsid w:val="0019285D"/>
    <w:rsid w:val="001A0BE6"/>
    <w:rsid w:val="001E269E"/>
    <w:rsid w:val="002F1A83"/>
    <w:rsid w:val="00301924"/>
    <w:rsid w:val="00331915"/>
    <w:rsid w:val="003443CC"/>
    <w:rsid w:val="00370A6F"/>
    <w:rsid w:val="00380A02"/>
    <w:rsid w:val="003B2380"/>
    <w:rsid w:val="00415A15"/>
    <w:rsid w:val="0041639F"/>
    <w:rsid w:val="00425237"/>
    <w:rsid w:val="004412FF"/>
    <w:rsid w:val="00482FE3"/>
    <w:rsid w:val="004D5086"/>
    <w:rsid w:val="004F3807"/>
    <w:rsid w:val="005270BE"/>
    <w:rsid w:val="00561D83"/>
    <w:rsid w:val="00644F8A"/>
    <w:rsid w:val="00647FE2"/>
    <w:rsid w:val="00655B51"/>
    <w:rsid w:val="00757823"/>
    <w:rsid w:val="0076746D"/>
    <w:rsid w:val="00770AEB"/>
    <w:rsid w:val="007A798E"/>
    <w:rsid w:val="007B0ABD"/>
    <w:rsid w:val="00806FA1"/>
    <w:rsid w:val="00857C16"/>
    <w:rsid w:val="0087140D"/>
    <w:rsid w:val="008B2619"/>
    <w:rsid w:val="008E13B1"/>
    <w:rsid w:val="00923468"/>
    <w:rsid w:val="00923DB4"/>
    <w:rsid w:val="0099079E"/>
    <w:rsid w:val="009A1188"/>
    <w:rsid w:val="009A45DA"/>
    <w:rsid w:val="009F2989"/>
    <w:rsid w:val="00A96D1F"/>
    <w:rsid w:val="00AB4777"/>
    <w:rsid w:val="00B153A0"/>
    <w:rsid w:val="00B53155"/>
    <w:rsid w:val="00B7457C"/>
    <w:rsid w:val="00BB1F88"/>
    <w:rsid w:val="00BB5797"/>
    <w:rsid w:val="00BD0FE5"/>
    <w:rsid w:val="00C3476A"/>
    <w:rsid w:val="00C74566"/>
    <w:rsid w:val="00CB78D4"/>
    <w:rsid w:val="00D16924"/>
    <w:rsid w:val="00D209F9"/>
    <w:rsid w:val="00D417B3"/>
    <w:rsid w:val="00D64AF6"/>
    <w:rsid w:val="00D87506"/>
    <w:rsid w:val="00DD7AC2"/>
    <w:rsid w:val="00E02403"/>
    <w:rsid w:val="00E36304"/>
    <w:rsid w:val="00E7508B"/>
    <w:rsid w:val="00EF05FC"/>
    <w:rsid w:val="00F40494"/>
    <w:rsid w:val="00FD7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4D6E"/>
  <w15:docId w15:val="{7E966CEC-BD7C-42A1-B867-D4F72811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823"/>
    <w:pPr>
      <w:spacing w:before="100" w:beforeAutospacing="1" w:after="100" w:afterAutospacing="1" w:line="240" w:lineRule="auto"/>
    </w:pPr>
    <w:rPr>
      <w:rFonts w:ascii="Times New Roman" w:eastAsia="Times New Roman" w:hAnsi="Times New Roman" w:cs="Times New Roman"/>
      <w:sz w:val="24"/>
      <w:szCs w:val="24"/>
      <w:lang w:eastAsia="vi-VN"/>
    </w:rPr>
  </w:style>
  <w:style w:type="table" w:styleId="TableGrid">
    <w:name w:val="Table Grid"/>
    <w:basedOn w:val="TableNormal"/>
    <w:uiPriority w:val="59"/>
    <w:rsid w:val="008B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0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44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6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vu xuan kien</cp:lastModifiedBy>
  <cp:revision>37</cp:revision>
  <cp:lastPrinted>2024-01-15T06:52:00Z</cp:lastPrinted>
  <dcterms:created xsi:type="dcterms:W3CDTF">2024-01-08T06:59:00Z</dcterms:created>
  <dcterms:modified xsi:type="dcterms:W3CDTF">2024-03-14T22:03:00Z</dcterms:modified>
</cp:coreProperties>
</file>